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shd w:val="clear" w:color="auto" w:fill="auto"/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5C34591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5235"/>
        <w:gridCol w:w="30"/>
        <w:gridCol w:w="1466"/>
      </w:tblGrid>
      <w:tr w:rsidR="00B72623" w:rsidRPr="001543CD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5871A09B" w:rsidR="00B72623" w:rsidRPr="001543CD" w:rsidRDefault="001C7ABF" w:rsidP="003C53E7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8"/>
                <w:szCs w:val="22"/>
              </w:rPr>
              <w:t>GERIATRIA I P</w:t>
            </w:r>
            <w:r w:rsidR="00A5119F">
              <w:rPr>
                <w:rFonts w:ascii="Arial" w:eastAsia="Arial Unicode MS" w:hAnsi="Arial" w:cs="Arial"/>
                <w:sz w:val="28"/>
                <w:szCs w:val="22"/>
              </w:rPr>
              <w:t>IEL</w:t>
            </w:r>
            <w:r>
              <w:rPr>
                <w:rFonts w:ascii="Arial" w:eastAsia="Arial Unicode MS" w:hAnsi="Arial" w:cs="Arial"/>
                <w:sz w:val="28"/>
                <w:szCs w:val="22"/>
              </w:rPr>
              <w:t>ĘGNIARSTWO GERIATRYCZNE CZ.I</w:t>
            </w:r>
          </w:p>
        </w:tc>
      </w:tr>
      <w:tr w:rsidR="00B72623" w:rsidRPr="00F36B9C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3C53E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0141417E" w:rsidR="00B72623" w:rsidRPr="00E629BF" w:rsidRDefault="001C7ABF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1C7AB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GERIATRIA I PIELĘGNIARSTWO GERIATRYCZNE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CZ.I</w:t>
            </w:r>
          </w:p>
        </w:tc>
      </w:tr>
      <w:tr w:rsidR="00B72623" w:rsidRPr="0098741F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3C53E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09A7E813" w:rsidR="00B72623" w:rsidRPr="00070346" w:rsidRDefault="00070346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70346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7616E7" w:rsidRPr="00070346">
              <w:rPr>
                <w:rFonts w:ascii="Arial" w:hAnsi="Arial" w:cs="Arial"/>
                <w:sz w:val="20"/>
                <w:szCs w:val="20"/>
                <w:lang w:val="pl-PL"/>
              </w:rPr>
              <w:t xml:space="preserve"> (W tym Z</w:t>
            </w:r>
            <w:r w:rsidR="00F16C85" w:rsidRPr="00070346">
              <w:rPr>
                <w:rFonts w:ascii="Arial" w:hAnsi="Arial" w:cs="Arial"/>
                <w:sz w:val="20"/>
                <w:szCs w:val="20"/>
                <w:lang w:val="pl-PL"/>
              </w:rPr>
              <w:t xml:space="preserve">ajęcia praktyczne </w:t>
            </w:r>
            <w:r w:rsidRPr="00070346">
              <w:rPr>
                <w:rFonts w:ascii="Arial" w:hAnsi="Arial" w:cs="Arial"/>
                <w:sz w:val="20"/>
                <w:szCs w:val="20"/>
                <w:lang w:val="pl-PL"/>
              </w:rPr>
              <w:t>=3</w:t>
            </w:r>
            <w:r w:rsidR="007616E7" w:rsidRPr="00070346">
              <w:rPr>
                <w:rFonts w:ascii="Arial" w:hAnsi="Arial" w:cs="Arial"/>
                <w:sz w:val="20"/>
                <w:szCs w:val="20"/>
                <w:lang w:val="pl-PL"/>
              </w:rPr>
              <w:t xml:space="preserve"> ECTS)</w:t>
            </w:r>
            <w:r w:rsidRPr="0007034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B72623" w:rsidRPr="0098741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3C53E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070346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70346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0E454E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3C53E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6A386FD1" w:rsidR="00B72623" w:rsidRPr="00070346" w:rsidRDefault="004235BD" w:rsidP="004A349F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ru-RU"/>
              </w:rPr>
            </w:pPr>
            <w:r w:rsidRPr="004235BD">
              <w:rPr>
                <w:rFonts w:ascii="Arial" w:hAnsi="Arial" w:cs="Arial"/>
                <w:sz w:val="20"/>
                <w:szCs w:val="20"/>
                <w:lang w:val="pl-PL" w:eastAsia="ru-RU"/>
              </w:rPr>
              <w:t>ZGODNIE Z OBCIĄŻENIEM NA DANY ROK AKADEMICKI</w:t>
            </w:r>
          </w:p>
        </w:tc>
      </w:tr>
      <w:tr w:rsidR="00B72623" w:rsidRPr="000E454E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3C53E7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6DCFE22A" w:rsidR="00B72623" w:rsidRPr="00070346" w:rsidRDefault="00B316C7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pl-PL" w:eastAsia="ru-RU"/>
              </w:rPr>
              <w:t>Dr n. med. Wioletta Ławska</w:t>
            </w:r>
          </w:p>
        </w:tc>
      </w:tr>
      <w:tr w:rsidR="00070346" w:rsidRPr="00070346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070346" w:rsidRDefault="00B72623" w:rsidP="003C53E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070346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A82BE0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6470C783" w:rsidR="007B2BCC" w:rsidRPr="00070346" w:rsidRDefault="00070346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70346"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  <w:r w:rsidR="00A73E39">
              <w:rPr>
                <w:rFonts w:ascii="Arial" w:hAnsi="Arial" w:cs="Arial"/>
                <w:sz w:val="20"/>
                <w:szCs w:val="20"/>
                <w:lang w:val="pl-PL"/>
              </w:rPr>
              <w:t xml:space="preserve"> godz. (w tym 30</w:t>
            </w:r>
            <w:r w:rsidR="00A73E39" w:rsidRPr="00A73E39">
              <w:rPr>
                <w:rFonts w:ascii="Arial" w:hAnsi="Arial" w:cs="Arial"/>
                <w:sz w:val="20"/>
                <w:szCs w:val="20"/>
                <w:lang w:val="pl-PL"/>
              </w:rPr>
              <w:t xml:space="preserve"> godz</w:t>
            </w:r>
            <w:r w:rsidR="003449B7">
              <w:rPr>
                <w:rFonts w:ascii="Arial" w:hAnsi="Arial" w:cs="Arial"/>
                <w:sz w:val="20"/>
                <w:szCs w:val="20"/>
                <w:lang w:val="pl-PL"/>
              </w:rPr>
              <w:t>. on-line  2</w:t>
            </w:r>
            <w:r w:rsidR="00A73E39" w:rsidRPr="00A73E39">
              <w:rPr>
                <w:rFonts w:ascii="Arial" w:hAnsi="Arial" w:cs="Arial"/>
                <w:sz w:val="20"/>
                <w:szCs w:val="20"/>
                <w:lang w:val="pl-PL"/>
              </w:rPr>
              <w:t xml:space="preserve"> ECTS – wykorzystanie metod i technik kształcenia na odległość- synchronicznych</w:t>
            </w:r>
            <w:r w:rsidR="00622F51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  <w:r w:rsidR="00A73E39" w:rsidRPr="00A73E39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7B2BC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6F466224" w:rsidR="007B2BCC" w:rsidRPr="00AE25F1" w:rsidRDefault="00070346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3F726F52" w:rsidR="007B2BCC" w:rsidRPr="00070346" w:rsidRDefault="00070346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70346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4DF7EDFA" w:rsidR="003769E8" w:rsidRPr="00070346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70346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5B813101" w:rsidR="003769E8" w:rsidRPr="00070346" w:rsidRDefault="00070346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70346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</w:tr>
      <w:tr w:rsidR="007B2BC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4F98C019" w:rsidR="007B2BCC" w:rsidRPr="00070346" w:rsidRDefault="00070346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70346"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</w:tr>
      <w:tr w:rsidR="00F16C85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C61A2">
              <w:rPr>
                <w:rFonts w:ascii="Arial" w:hAnsi="Arial" w:cs="Arial"/>
                <w:color w:val="004E9A"/>
              </w:rPr>
              <w:t>PRACA WŁASNA STUDENTA</w:t>
            </w:r>
            <w:r w:rsidR="003C61A2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3049881B" w:rsidR="00F16C85" w:rsidRPr="00070346" w:rsidRDefault="00070346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70346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</w:tr>
      <w:tr w:rsidR="007B2BCC" w:rsidRPr="003D7426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3D7426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4A349F" w:rsidRPr="004F7D04" w14:paraId="2A40A818" w14:textId="77777777" w:rsidTr="00505DEC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4A349F" w:rsidRPr="00AE25F1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CB0A0" w14:textId="400831BC" w:rsidR="004A349F" w:rsidRPr="00D739FF" w:rsidRDefault="004A349F" w:rsidP="004A349F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FF4914">
              <w:rPr>
                <w:sz w:val="20"/>
                <w:szCs w:val="20"/>
                <w:lang w:val="pl-PL"/>
              </w:rPr>
              <w:t>Wyposażenie studenta w podstawową wiedzę i umiejętności do sprawowania opieki pielęgniarskiej nad osobą w podeszłym wieku oraz kształtowanie pozytywnej postawy niezbędnej do odpowiedzialnej i sumiennej pracy</w:t>
            </w:r>
          </w:p>
        </w:tc>
      </w:tr>
      <w:tr w:rsidR="004A349F" w:rsidRPr="001543CD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7182F931" w:rsidR="004A349F" w:rsidRPr="00AE25F1" w:rsidRDefault="004A349F" w:rsidP="002740F2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4A349F" w:rsidRPr="000E454E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1785F22A" w:rsidR="004A349F" w:rsidRPr="00AE25F1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SYMBOL EFEKTU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682195A9" w:rsidR="004A349F" w:rsidRPr="00D739F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TREŚC EFEKTU MATRYCA</w:t>
            </w:r>
          </w:p>
        </w:tc>
      </w:tr>
      <w:tr w:rsidR="004A349F" w:rsidRPr="000E454E" w14:paraId="160F7DC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46C0D" w14:textId="4BB89CCD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B.W.3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22483" w14:textId="12A826BB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 xml:space="preserve">Zna i rozumie  zasady diagnozowania, planowania, realizowania i oceniania opieki nad pacjentem w </w:t>
            </w:r>
            <w:r w:rsidRPr="00B316C7">
              <w:rPr>
                <w:rFonts w:ascii="Arial" w:hAnsi="Arial" w:cs="Arial"/>
                <w:sz w:val="20"/>
                <w:szCs w:val="20"/>
                <w:lang w:val="pl-PL"/>
              </w:rPr>
              <w:t>pielęgniarstwie geriatrycznym;</w:t>
            </w:r>
          </w:p>
        </w:tc>
      </w:tr>
      <w:tr w:rsidR="004A349F" w:rsidRPr="000E454E" w14:paraId="7BB1E67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FC190" w14:textId="5F599391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179FE" w14:textId="0A7F0CC0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czynniki ryzyka i zagrożenia zdrowotne u pacjentów w różnym wieku;</w:t>
            </w:r>
          </w:p>
        </w:tc>
      </w:tr>
      <w:tr w:rsidR="004A349F" w:rsidRPr="000E454E" w14:paraId="3B12F31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2E088" w14:textId="4718EAE1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ACEF" w14:textId="21F79E5E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etiopatogenezę, objawy kliniczne, przebieg, leczenie, rokowanie i zasady opieki pielęgniarskiej nad pacjentami w wybranych chorobach, w tym w chorobach nowotworowych;</w:t>
            </w:r>
          </w:p>
        </w:tc>
      </w:tr>
      <w:tr w:rsidR="004A349F" w:rsidRPr="000E454E" w14:paraId="08B972A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0DA48" w14:textId="338353D1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2D09B" w14:textId="50334055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rodzaje badań diagnostycznych, ich znaczenie kliniczne i zasady ich zlecania oraz uprawnienia zawodowe pielęgniarki w zakresie wystawiania skierowań na badania diagnostyczne w poszczególnych stanach klinicznych;</w:t>
            </w:r>
          </w:p>
        </w:tc>
      </w:tr>
      <w:tr w:rsidR="004A349F" w:rsidRPr="000E454E" w14:paraId="19520A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F0CF6" w14:textId="5937DAB0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112FB" w14:textId="4ECD7BA9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zasady przygotowania pacjenta w różnym wieku i stanie zdrowia do badań oraz zabiegów diagnostycznych, a także zasady opieki w ich trakcie oraz po tych badaniach i zabiegach</w:t>
            </w:r>
          </w:p>
        </w:tc>
      </w:tr>
      <w:tr w:rsidR="004A349F" w:rsidRPr="000E454E" w14:paraId="1E7CC9F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284D0" w14:textId="3C0DE78C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E1308" w14:textId="7C78C7F0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zasady i zakres farmakoterapii w poszczególnych stanach klinicznych;</w:t>
            </w:r>
          </w:p>
        </w:tc>
      </w:tr>
      <w:tr w:rsidR="004A349F" w:rsidRPr="000E454E" w14:paraId="3721653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BC039" w14:textId="409B3979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A21D9" w14:textId="1DF8B764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</w:tr>
      <w:tr w:rsidR="004A349F" w:rsidRPr="000E454E" w14:paraId="1678D2B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D6B4B" w14:textId="69A04866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9FB42" w14:textId="6303B4E8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zasady organiz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acji opieki specjalistycznej (geriatrycznej</w:t>
            </w: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);</w:t>
            </w:r>
          </w:p>
        </w:tc>
      </w:tr>
      <w:tr w:rsidR="004A349F" w:rsidRPr="000E454E" w14:paraId="40131D1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98C9B" w14:textId="2087A16E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3D806" w14:textId="0E48C1B8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standardy i procedury pielęgniarskie stosowane w opiece nad pacjentem w różnym wieku i stanie zdrowia;</w:t>
            </w:r>
          </w:p>
        </w:tc>
      </w:tr>
      <w:tr w:rsidR="004A349F" w:rsidRPr="000E454E" w14:paraId="626BC2E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0F7EB" w14:textId="183C71A2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3BB0E" w14:textId="61E019C2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reakcje pacjenta w różnym wieku na chorobę, przyjęcie do szpitala i hospitalizację;</w:t>
            </w:r>
          </w:p>
        </w:tc>
      </w:tr>
      <w:tr w:rsidR="004A349F" w:rsidRPr="000E454E" w14:paraId="07B7194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1084F" w14:textId="6D49135F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D.W.10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8AA39" w14:textId="277912EF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Zna</w:t>
            </w:r>
            <w:r w:rsidRPr="00830758">
              <w:rPr>
                <w:rFonts w:ascii="Arial" w:hAnsi="Arial" w:cs="Arial"/>
                <w:sz w:val="20"/>
                <w:szCs w:val="20"/>
                <w:lang w:val="pl-PL"/>
              </w:rPr>
              <w:t xml:space="preserve"> i rozumie metody i techniki komunikowania się z pacjentem niezdolnym do nawiązania i podtrzymania efektywnej komunikacji ze względu na stan zdrowia lub stosowane leczenie;</w:t>
            </w:r>
          </w:p>
        </w:tc>
      </w:tr>
      <w:tr w:rsidR="004A349F" w:rsidRPr="000E454E" w14:paraId="207EE87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1D16D" w14:textId="7E38B158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D.W.23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BF626" w14:textId="710B76EB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>Zna i rozumie proces starzenia się w aspekcie biologicznym, psychologicznym, społecznym i ekonomicznym;</w:t>
            </w:r>
          </w:p>
        </w:tc>
      </w:tr>
      <w:tr w:rsidR="004A349F" w:rsidRPr="000E454E" w14:paraId="396AB09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832AF" w14:textId="700F83A6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D.W.24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D322D" w14:textId="53A2C45C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>Zna i rozumie patofizjologię, objawy kliniczne, przebieg, leczenie i rokowanie chorób wieku podeszłego: zespołu otępiennego, majaczenia, depresji, zaburzeń chodu i równowagi, niedożywienia, osteoporozy, hipotonii ortostatycznej, chorób narządu wzroku i narządu słu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chu, </w:t>
            </w:r>
            <w:proofErr w:type="spellStart"/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>inkontynencji</w:t>
            </w:r>
            <w:proofErr w:type="spellEnd"/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 xml:space="preserve"> oraz urazów doznanych w wyniku upadków;</w:t>
            </w:r>
          </w:p>
        </w:tc>
      </w:tr>
      <w:tr w:rsidR="004A349F" w:rsidRPr="000E454E" w14:paraId="237AE6E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4FB80" w14:textId="5BD279AC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D.W.25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14041" w14:textId="1E7C4B5D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>Zna i rozumie narzędzia i skale do całościowej oceny geriatrycznej i oceny wsparcia osób starszych oraz ich rodzin lub opiekunów;</w:t>
            </w:r>
          </w:p>
        </w:tc>
      </w:tr>
      <w:tr w:rsidR="004A349F" w:rsidRPr="000E454E" w14:paraId="2BEA9AA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8742C" w14:textId="2E60BF80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D.W.26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D906E" w14:textId="4B095759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>Zna i rozumie zasady usprawniania i aktywizacji osób starszych;</w:t>
            </w:r>
          </w:p>
        </w:tc>
      </w:tr>
      <w:tr w:rsidR="004A349F" w:rsidRPr="000E454E" w14:paraId="3A4CC14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78F7C" w14:textId="148FD7D0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C.U.15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86C3A" w14:textId="6D56F28B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</w:tr>
      <w:tr w:rsidR="004A349F" w:rsidRPr="000E454E" w14:paraId="5BC2A6F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01404" w14:textId="3BA3B03D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CB903" w14:textId="11ACE3D0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gromadzić informacje, formułować diagnozę pielęgniarską, ustalać cele i plan opieki pielęgniarskiej, wdrażać interwencje pielęgniarskie oraz dokonywać ewaluacji opieki pielęgniarskiej;</w:t>
            </w:r>
          </w:p>
        </w:tc>
      </w:tr>
      <w:tr w:rsidR="004C6F13" w:rsidRPr="000E454E" w14:paraId="057507B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3B01D" w14:textId="6B1B4EDB" w:rsidR="004C6F13" w:rsidRDefault="004C6F13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80141" w14:textId="3D835609" w:rsidR="004C6F13" w:rsidRPr="00793045" w:rsidRDefault="004C6F13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C6F13">
              <w:rPr>
                <w:rFonts w:ascii="Arial" w:hAnsi="Arial" w:cs="Arial"/>
                <w:sz w:val="20"/>
                <w:szCs w:val="20"/>
                <w:lang w:val="pl-PL"/>
              </w:rPr>
              <w:t>Potrafi stosować skale i kwestionariusze do oceny stanu pacjenta lub jego wydolności funkcjonalnej w określonych sytuacjach zdrowotnych;</w:t>
            </w:r>
          </w:p>
        </w:tc>
      </w:tr>
      <w:tr w:rsidR="004A349F" w:rsidRPr="000E454E" w14:paraId="2CCF4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59FE7" w14:textId="30AC5943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44386" w14:textId="5EE929BE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</w:tr>
      <w:tr w:rsidR="004A349F" w:rsidRPr="000E454E" w14:paraId="6F1EC3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44E67" w14:textId="31F34606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0991D" w14:textId="5CD23283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przeprowadzić kompleksowe badanie podmiotowe i badanie fizykalne w różnych stanach klinicznych do planowania i realizacji opieki pielęgniarskiej;</w:t>
            </w:r>
          </w:p>
        </w:tc>
      </w:tr>
      <w:tr w:rsidR="004A349F" w:rsidRPr="000E454E" w14:paraId="31DE0F7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4D8AB" w14:textId="4A3DD5DD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8F93B" w14:textId="41425DEB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przygotowywać i podawać pacjentowi leki różnymi drogami zgodnie z posiadanymi uprawnieniami zawodowymi pielęgniarki lub pisemnym zleceniem lekarza w określonych stanach klinicznych oraz produkty lecznicze z zestawów przeciwwstrząsowych ratujących życie;</w:t>
            </w:r>
          </w:p>
        </w:tc>
      </w:tr>
      <w:tr w:rsidR="004A349F" w:rsidRPr="000E454E" w14:paraId="467D6D5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5446B" w14:textId="2A19EA06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E8912" w14:textId="3F33A000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wystawiać recepty na leki w ramach realizacji zleceń lekarskich w określonych stanach klinicznych;</w:t>
            </w:r>
          </w:p>
        </w:tc>
      </w:tr>
      <w:tr w:rsidR="004A349F" w:rsidRPr="000E454E" w14:paraId="0B57762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7F7AC" w14:textId="3A8E0634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5583F" w14:textId="7590C970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rozpoznawać powikłania farmakoterapii, leczenia dietetycznego oraz wynikające z działań terapeutycznych i pielęgnacji;</w:t>
            </w:r>
          </w:p>
        </w:tc>
      </w:tr>
      <w:tr w:rsidR="004A349F" w:rsidRPr="000E454E" w14:paraId="37162E3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B929A" w14:textId="01FC6357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3E3C8" w14:textId="0E2C88F6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>Potrafi prowadzić profilaktykę powikłań występujących w przebiegu chorób;</w:t>
            </w:r>
          </w:p>
        </w:tc>
      </w:tr>
      <w:tr w:rsidR="004A349F" w:rsidRPr="000E454E" w14:paraId="2D37CC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C1DCB" w14:textId="41C66588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FC8D0" w14:textId="127BE1FE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>Potrafi prowadzić rehabilitację przyłóżkową i aktywizację pacjenta z wykorzystaniem elementów terapii zajęciowej;</w:t>
            </w:r>
          </w:p>
        </w:tc>
      </w:tr>
      <w:tr w:rsidR="004A349F" w:rsidRPr="000E454E" w14:paraId="63D8E1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300FE" w14:textId="2E6A816A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A02C3" w14:textId="00FCAF13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>Potrafi edukować pacjenta, jego rodzinę lub opiekuna w zakresie doboru oraz użytkowania sprzętu pielęgnacyjno-rehabilitacyjnego i wyrobów medycznych;</w:t>
            </w:r>
          </w:p>
        </w:tc>
      </w:tr>
      <w:tr w:rsidR="004A349F" w:rsidRPr="000E454E" w14:paraId="2A32D94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80DE2" w14:textId="21D357DA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97464" w14:textId="43DE1864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>Potrafi prowadzić rozmowę terapeutyczną;</w:t>
            </w:r>
          </w:p>
        </w:tc>
      </w:tr>
      <w:tr w:rsidR="004A349F" w:rsidRPr="000E454E" w14:paraId="0A312D9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62E10" w14:textId="3A5A9822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21A2" w14:textId="408B2818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7DEE">
              <w:rPr>
                <w:rFonts w:ascii="Arial" w:hAnsi="Arial" w:cs="Arial"/>
                <w:sz w:val="20"/>
                <w:szCs w:val="20"/>
                <w:lang w:val="pl-PL"/>
              </w:rPr>
              <w:t>Potrafi stosować metody komunikowania się z pacjentem niezdolnym do nawiązania i podtrzymania efektywnej komunikacji ze względu na stan zdrowia lub stosowane leczenie;</w:t>
            </w:r>
          </w:p>
        </w:tc>
      </w:tr>
      <w:tr w:rsidR="004A349F" w:rsidRPr="000E454E" w14:paraId="56B0ECE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E45A2" w14:textId="358DEF18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1A8B" w14:textId="211A4569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komunikować się z członkami zespołu </w:t>
            </w:r>
            <w:proofErr w:type="spellStart"/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>interprofesjonalnego</w:t>
            </w:r>
            <w:proofErr w:type="spellEnd"/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 xml:space="preserve"> w zakresie pozyskiwania i przekazywania informacji o stanie zdrowia pacjenta;</w:t>
            </w:r>
          </w:p>
        </w:tc>
      </w:tr>
      <w:tr w:rsidR="004A349F" w:rsidRPr="000E454E" w14:paraId="4149222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E6DA1" w14:textId="0B171074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D.U.29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0AD66" w14:textId="0946A4D1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>Potrafi ocenić możliwości i deficyty funkcjonalne osoby starszej w życiu codziennym, posługując się skalami wchodzącymi w zakres całościowej oceny geriatrycznej;</w:t>
            </w:r>
          </w:p>
        </w:tc>
      </w:tr>
      <w:tr w:rsidR="004A349F" w:rsidRPr="000E454E" w14:paraId="6D04FA7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12FEE" w14:textId="0D394584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8828D" w14:textId="0F3EB8E1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>Potrafi rozpoznać ryzyko zespołu kruchości (</w:t>
            </w:r>
            <w:proofErr w:type="spellStart"/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>frailty</w:t>
            </w:r>
            <w:proofErr w:type="spellEnd"/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>syndrome</w:t>
            </w:r>
            <w:proofErr w:type="spellEnd"/>
            <w:r w:rsidRPr="00EA251B">
              <w:rPr>
                <w:rFonts w:ascii="Arial" w:hAnsi="Arial" w:cs="Arial"/>
                <w:sz w:val="20"/>
                <w:szCs w:val="20"/>
                <w:lang w:val="pl-PL"/>
              </w:rPr>
              <w:t>) u osoby starszej, posługując się rekomendowanymi skalami oceny oraz ustalić na tej podstawie priorytety opieki pielęgniarskiej i działania prewencyjne w zakresie zapobiegania pogłębianiu się deficytów funkcjonalnych;</w:t>
            </w:r>
          </w:p>
        </w:tc>
      </w:tr>
      <w:tr w:rsidR="004A349F" w:rsidRPr="000E454E" w14:paraId="0697C5D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26607" w14:textId="70BEBD46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0E180" w14:textId="60702369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gotów 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4A349F" w:rsidRPr="000E454E" w14:paraId="5B1B3FB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E8B60" w14:textId="490B4C16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59E6C" w14:textId="5172B2C5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przestrzegania praw pacjenta i zasad humanizmu;</w:t>
            </w:r>
          </w:p>
        </w:tc>
      </w:tr>
      <w:tr w:rsidR="004A349F" w:rsidRPr="000E454E" w14:paraId="084F935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BE0BC" w14:textId="3841140C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934E8" w14:textId="33AADA17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gotów samodzielnego i rzetelnego wykonywania zawodu zgodnie z zasadami etyki, w tym przestrzegania wartości i powinności moralnych w opiece nad pacjentem;</w:t>
            </w:r>
          </w:p>
        </w:tc>
      </w:tr>
      <w:tr w:rsidR="004A349F" w:rsidRPr="000E454E" w14:paraId="47800CE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4D330" w14:textId="3C7D7401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6BD11" w14:textId="33D8276D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ponoszenia odpowiedzialności za wykonywane czynności zawodowe;</w:t>
            </w:r>
          </w:p>
        </w:tc>
      </w:tr>
      <w:tr w:rsidR="004A349F" w:rsidRPr="000E454E" w14:paraId="7B5BE0F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C61C0" w14:textId="066D4B01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EB614" w14:textId="29E32701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gotów zasięgania opinii ekspertów w przypadku trudności z samodzielnym rozwiązaniem problemu;</w:t>
            </w:r>
          </w:p>
        </w:tc>
      </w:tr>
      <w:tr w:rsidR="004A349F" w:rsidRPr="000E454E" w14:paraId="3A599B2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9EA3" w14:textId="0A5C0957" w:rsidR="004A349F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97A66" w14:textId="07DEF606" w:rsidR="004A349F" w:rsidRDefault="004A349F" w:rsidP="004A349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gotów przewidywania i uwzględniania czynników wpływających na reakcje własne i pacjenta;</w:t>
            </w:r>
          </w:p>
        </w:tc>
      </w:tr>
      <w:tr w:rsidR="004A349F" w:rsidRPr="001543CD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4F818C8A" w:rsidR="004A349F" w:rsidRPr="001543CD" w:rsidRDefault="004A349F" w:rsidP="002740F2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</w:p>
        </w:tc>
      </w:tr>
      <w:tr w:rsidR="004A349F" w:rsidRPr="0098741F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741DFFE5" w:rsidR="004A349F" w:rsidRPr="00D739FF" w:rsidRDefault="004A349F" w:rsidP="00617A6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Student posiada wiedzę i umiejętności w zakresie </w:t>
            </w:r>
            <w:r w:rsidRPr="00B316C7">
              <w:rPr>
                <w:rFonts w:ascii="Arial" w:hAnsi="Arial" w:cs="Arial"/>
                <w:sz w:val="20"/>
                <w:szCs w:val="20"/>
                <w:lang w:val="pl-PL"/>
              </w:rPr>
              <w:t>po</w:t>
            </w:r>
            <w:r w:rsidR="00617A66">
              <w:rPr>
                <w:rFonts w:ascii="Arial" w:hAnsi="Arial" w:cs="Arial"/>
                <w:sz w:val="20"/>
                <w:szCs w:val="20"/>
                <w:lang w:val="pl-PL"/>
              </w:rPr>
              <w:t xml:space="preserve">dstaw pielęgniarstwa, </w:t>
            </w:r>
            <w:r w:rsidR="00617A66" w:rsidRPr="00B316C7">
              <w:rPr>
                <w:rFonts w:ascii="Arial" w:hAnsi="Arial" w:cs="Arial"/>
                <w:sz w:val="20"/>
                <w:szCs w:val="20"/>
                <w:lang w:val="pl-PL"/>
              </w:rPr>
              <w:t>ps</w:t>
            </w:r>
            <w:r w:rsidR="00617A66">
              <w:rPr>
                <w:rFonts w:ascii="Arial" w:hAnsi="Arial" w:cs="Arial"/>
                <w:sz w:val="20"/>
                <w:szCs w:val="20"/>
                <w:lang w:val="pl-PL"/>
              </w:rPr>
              <w:t>ychologii, socjologii, patologii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Pr="00B316C7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617A66" w:rsidRPr="00B316C7">
              <w:rPr>
                <w:rFonts w:ascii="Arial" w:hAnsi="Arial" w:cs="Arial"/>
                <w:sz w:val="20"/>
                <w:szCs w:val="20"/>
                <w:lang w:val="pl-PL"/>
              </w:rPr>
              <w:t>farmakologii,</w:t>
            </w:r>
            <w:r w:rsidR="00617A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B316C7">
              <w:rPr>
                <w:rFonts w:ascii="Arial" w:hAnsi="Arial" w:cs="Arial"/>
                <w:sz w:val="20"/>
                <w:szCs w:val="20"/>
                <w:lang w:val="pl-PL"/>
              </w:rPr>
              <w:t xml:space="preserve">interny i pielęgniarstwa internistycznego, </w:t>
            </w:r>
          </w:p>
        </w:tc>
      </w:tr>
      <w:tr w:rsidR="002D4984" w:rsidRPr="003D7426" w14:paraId="29F65973" w14:textId="62C460EA" w:rsidTr="002D4984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5F46BEE8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</w:rPr>
              <w:t>FORMA ZAJĘĆ</w:t>
            </w:r>
          </w:p>
        </w:tc>
        <w:tc>
          <w:tcPr>
            <w:tcW w:w="5265" w:type="dxa"/>
            <w:gridSpan w:val="2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411E90D4" w:rsidR="002D4984" w:rsidRPr="00347BBC" w:rsidRDefault="002D4984" w:rsidP="004A349F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TREŚCI/</w:t>
            </w: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  <w:tc>
          <w:tcPr>
            <w:tcW w:w="1466" w:type="dxa"/>
            <w:tcBorders>
              <w:top w:val="single" w:sz="12" w:space="0" w:color="00608B"/>
              <w:left w:val="single" w:sz="4" w:space="0" w:color="auto"/>
              <w:bottom w:val="single" w:sz="12" w:space="0" w:color="00608B"/>
              <w:right w:val="single" w:sz="12" w:space="0" w:color="00608B"/>
            </w:tcBorders>
            <w:shd w:val="clear" w:color="auto" w:fill="00608B"/>
            <w:vAlign w:val="center"/>
          </w:tcPr>
          <w:p w14:paraId="22C6D317" w14:textId="58B9380F" w:rsidR="002D4984" w:rsidRPr="00347BBC" w:rsidRDefault="002D4984" w:rsidP="004A349F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2D4984" w:rsidRPr="0098741F" w14:paraId="76A85E8B" w14:textId="267E0870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4E661827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1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F35B3" w14:textId="31FAA50A" w:rsidR="002D4984" w:rsidRPr="00FF4914" w:rsidRDefault="002D4984" w:rsidP="004A349F">
            <w:pPr>
              <w:rPr>
                <w:b/>
                <w:sz w:val="20"/>
                <w:szCs w:val="20"/>
                <w:lang w:val="pl-PL"/>
              </w:rPr>
            </w:pPr>
            <w:r w:rsidRPr="00FF4914">
              <w:rPr>
                <w:b/>
                <w:sz w:val="20"/>
                <w:szCs w:val="20"/>
                <w:lang w:val="pl-PL"/>
              </w:rPr>
              <w:t>Wykłady kliniczne</w:t>
            </w:r>
            <w:r>
              <w:rPr>
                <w:b/>
                <w:sz w:val="20"/>
                <w:szCs w:val="20"/>
                <w:lang w:val="pl-PL"/>
              </w:rPr>
              <w:t xml:space="preserve"> – 15 godz.</w:t>
            </w:r>
          </w:p>
          <w:p w14:paraId="248AA9FF" w14:textId="3D34E57C" w:rsidR="002D4984" w:rsidRPr="00A82BE0" w:rsidRDefault="002D4984" w:rsidP="004A349F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>Proces starzenia się ludności - przyczyny, etapy, konsekwencje</w:t>
            </w:r>
            <w:r>
              <w:rPr>
                <w:sz w:val="20"/>
                <w:szCs w:val="20"/>
                <w:lang w:val="pl-PL"/>
              </w:rPr>
              <w:t xml:space="preserve"> – 1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906AAE" w14:textId="3D2C3695" w:rsidR="002D4984" w:rsidRPr="00726A65" w:rsidRDefault="00783687">
            <w:pPr>
              <w:rPr>
                <w:iCs/>
                <w:sz w:val="20"/>
                <w:szCs w:val="20"/>
                <w:lang w:val="pl-PL"/>
              </w:rPr>
            </w:pPr>
            <w:r w:rsidRPr="00726A65">
              <w:rPr>
                <w:iCs/>
                <w:sz w:val="20"/>
                <w:szCs w:val="20"/>
                <w:lang w:val="pl-PL"/>
              </w:rPr>
              <w:t>D.W23</w:t>
            </w:r>
            <w:r w:rsidR="007A4074">
              <w:rPr>
                <w:iCs/>
                <w:sz w:val="20"/>
                <w:szCs w:val="20"/>
                <w:lang w:val="pl-PL"/>
              </w:rPr>
              <w:t>, K.S4</w:t>
            </w:r>
          </w:p>
          <w:p w14:paraId="4C1676D2" w14:textId="77777777" w:rsidR="002D4984" w:rsidRPr="00726A65" w:rsidRDefault="002D4984" w:rsidP="004A349F">
            <w:pPr>
              <w:spacing w:afterLines="40" w:after="96"/>
              <w:jc w:val="both"/>
              <w:rPr>
                <w:iCs/>
                <w:sz w:val="20"/>
                <w:szCs w:val="20"/>
                <w:lang w:val="pl-PL"/>
              </w:rPr>
            </w:pPr>
          </w:p>
        </w:tc>
      </w:tr>
      <w:tr w:rsidR="002D4984" w:rsidRPr="0098741F" w14:paraId="5D94F8EF" w14:textId="1619B5AE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0291" w14:textId="61B05496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2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1AEB4DD9" w:rsidR="002D4984" w:rsidRPr="00D739FF" w:rsidRDefault="002D4984" w:rsidP="004A349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>Choroby wieku podeszłego - odrębności diagnostyki i terapii chorób w wieku podeszłym</w:t>
            </w:r>
            <w:r>
              <w:rPr>
                <w:sz w:val="20"/>
                <w:szCs w:val="20"/>
                <w:lang w:val="pl-PL"/>
              </w:rPr>
              <w:t xml:space="preserve"> – 1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B97B8" w14:textId="1A12B0A1" w:rsidR="002D4984" w:rsidRPr="00726A65" w:rsidRDefault="00783687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 xml:space="preserve">B.W3, D.W1, D.W3, </w:t>
            </w:r>
            <w:r w:rsidR="007A4074">
              <w:rPr>
                <w:sz w:val="20"/>
                <w:szCs w:val="20"/>
                <w:lang w:val="pl-PL"/>
              </w:rPr>
              <w:t>K.S4</w:t>
            </w:r>
          </w:p>
        </w:tc>
      </w:tr>
      <w:tr w:rsidR="002D4984" w:rsidRPr="0098741F" w14:paraId="1E587717" w14:textId="4C8AF371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20C3" w14:textId="7D80891F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3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C078" w14:textId="31251AF1" w:rsidR="002D4984" w:rsidRPr="00D739FF" w:rsidRDefault="002D4984" w:rsidP="004A349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 xml:space="preserve">Etiopatogeneza, przebieg, leczenie i profilaktyka </w:t>
            </w:r>
            <w:r>
              <w:rPr>
                <w:sz w:val="20"/>
                <w:szCs w:val="20"/>
                <w:lang w:val="pl-PL"/>
              </w:rPr>
              <w:t xml:space="preserve">wybranych chorób układu </w:t>
            </w:r>
            <w:proofErr w:type="spellStart"/>
            <w:r>
              <w:rPr>
                <w:sz w:val="20"/>
                <w:szCs w:val="20"/>
                <w:lang w:val="pl-PL"/>
              </w:rPr>
              <w:t>endokrynnego</w:t>
            </w:r>
            <w:proofErr w:type="spellEnd"/>
            <w:r>
              <w:rPr>
                <w:sz w:val="20"/>
                <w:szCs w:val="20"/>
                <w:lang w:val="pl-PL"/>
              </w:rPr>
              <w:t xml:space="preserve"> – choroby tarczycy i cukrzyca</w:t>
            </w:r>
            <w:r w:rsidRPr="00FF4914">
              <w:rPr>
                <w:sz w:val="20"/>
                <w:szCs w:val="20"/>
                <w:lang w:val="pl-PL"/>
              </w:rPr>
              <w:t xml:space="preserve"> w wieku starszym</w:t>
            </w:r>
            <w:r>
              <w:rPr>
                <w:sz w:val="20"/>
                <w:szCs w:val="20"/>
                <w:lang w:val="pl-PL"/>
              </w:rPr>
              <w:t xml:space="preserve"> – 2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AA2553" w14:textId="0BA29188" w:rsidR="002D4984" w:rsidRPr="00726A65" w:rsidRDefault="00783687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D.W3, D.W4</w:t>
            </w:r>
            <w:r w:rsidR="007A4074">
              <w:rPr>
                <w:sz w:val="20"/>
                <w:szCs w:val="20"/>
                <w:lang w:val="pl-PL"/>
              </w:rPr>
              <w:t>, K.S4</w:t>
            </w:r>
          </w:p>
        </w:tc>
      </w:tr>
      <w:tr w:rsidR="002D4984" w:rsidRPr="0098741F" w14:paraId="39C5F7A9" w14:textId="6D7801E8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8FCA6" w14:textId="6F32DF11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4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3EE0" w14:textId="49158ABC" w:rsidR="002D4984" w:rsidRPr="00D739FF" w:rsidRDefault="002D4984" w:rsidP="004A349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>Etiopatogeneza, przebieg, leczenie i profilaktyka wybranych chorób układu krążenia w wieku starszym - choroba niedokrwienna serca, niewydolność serca, nadciśnienie tętnicze, miażdżyca</w:t>
            </w:r>
            <w:r>
              <w:rPr>
                <w:sz w:val="20"/>
                <w:szCs w:val="20"/>
                <w:lang w:val="pl-PL"/>
              </w:rPr>
              <w:t xml:space="preserve"> – 3 godz.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EE145F" w14:textId="7888A207" w:rsidR="002D4984" w:rsidRPr="00726A65" w:rsidRDefault="00783687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D.W3, D.W4</w:t>
            </w:r>
            <w:r w:rsidR="007A4074">
              <w:rPr>
                <w:sz w:val="20"/>
                <w:szCs w:val="20"/>
                <w:lang w:val="pl-PL"/>
              </w:rPr>
              <w:t>, K.S4</w:t>
            </w:r>
          </w:p>
        </w:tc>
      </w:tr>
      <w:tr w:rsidR="002D4984" w:rsidRPr="0098741F" w14:paraId="20049BDE" w14:textId="6FAD2CEC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0619F" w14:textId="1B81F503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WYKŁAD 5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DCC54" w14:textId="6FF32D10" w:rsidR="002D4984" w:rsidRPr="00D739FF" w:rsidRDefault="002D4984" w:rsidP="004A349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>Etiopatogeneza, przebieg,</w:t>
            </w:r>
            <w:r>
              <w:rPr>
                <w:sz w:val="20"/>
                <w:szCs w:val="20"/>
                <w:lang w:val="pl-PL"/>
              </w:rPr>
              <w:t xml:space="preserve"> leczenie i profilaktyka wybranych chorób układu nerwowego – choroby naczyniowe mózgu, choroba  P</w:t>
            </w:r>
            <w:r w:rsidRPr="00FF4914">
              <w:rPr>
                <w:sz w:val="20"/>
                <w:szCs w:val="20"/>
                <w:lang w:val="pl-PL"/>
              </w:rPr>
              <w:t>arkinsona</w:t>
            </w:r>
            <w:r>
              <w:rPr>
                <w:sz w:val="20"/>
                <w:szCs w:val="20"/>
                <w:lang w:val="pl-PL"/>
              </w:rPr>
              <w:t xml:space="preserve"> – 2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52F7" w14:textId="51D786BA" w:rsidR="002D4984" w:rsidRPr="00726A65" w:rsidRDefault="00783687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D.W3, D.W4</w:t>
            </w:r>
            <w:r w:rsidR="007A4074">
              <w:rPr>
                <w:sz w:val="20"/>
                <w:szCs w:val="20"/>
                <w:lang w:val="pl-PL"/>
              </w:rPr>
              <w:t>, K.S4</w:t>
            </w:r>
          </w:p>
        </w:tc>
      </w:tr>
      <w:tr w:rsidR="002D4984" w:rsidRPr="0098741F" w14:paraId="21A0EB5A" w14:textId="7A50ED21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15F27" w14:textId="6843C539" w:rsidR="002D4984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6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  <w:p w14:paraId="6BDC55F5" w14:textId="0F7ED581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A8EB0" w14:textId="08A6A242" w:rsidR="002D4984" w:rsidRPr="00D739FF" w:rsidRDefault="002D4984" w:rsidP="004A349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 xml:space="preserve">Etiopatogeneza, przebieg, leczenie i profilaktyka najczęściej występujących nowotworów w wieku starszym </w:t>
            </w:r>
            <w:r>
              <w:rPr>
                <w:sz w:val="20"/>
                <w:szCs w:val="20"/>
                <w:lang w:val="pl-PL"/>
              </w:rPr>
              <w:t>– 2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A60281" w14:textId="6C9220D3" w:rsidR="002D4984" w:rsidRPr="00726A65" w:rsidRDefault="00783687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D.W2, D.W3, D.W4</w:t>
            </w:r>
            <w:r w:rsidR="007A4074">
              <w:rPr>
                <w:sz w:val="20"/>
                <w:szCs w:val="20"/>
                <w:lang w:val="pl-PL"/>
              </w:rPr>
              <w:t>, K.S4</w:t>
            </w:r>
          </w:p>
        </w:tc>
      </w:tr>
      <w:tr w:rsidR="002D4984" w:rsidRPr="0098741F" w14:paraId="61A376FE" w14:textId="5CB6C5CC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1A773" w14:textId="4072A380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7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1B2C1" w14:textId="1F3F9740" w:rsidR="002D4984" w:rsidRPr="00D739FF" w:rsidRDefault="002D4984" w:rsidP="004A349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5143">
              <w:rPr>
                <w:sz w:val="20"/>
                <w:szCs w:val="20"/>
                <w:lang w:val="pl-PL"/>
              </w:rPr>
              <w:t xml:space="preserve">Etiopatogeneza, przebieg, leczenie i profilaktyka najczęściej występujących </w:t>
            </w:r>
            <w:r>
              <w:rPr>
                <w:sz w:val="20"/>
                <w:szCs w:val="20"/>
                <w:lang w:val="pl-PL"/>
              </w:rPr>
              <w:t>chorób</w:t>
            </w:r>
            <w:r w:rsidRPr="00FF4914">
              <w:rPr>
                <w:sz w:val="20"/>
                <w:szCs w:val="20"/>
                <w:lang w:val="pl-PL"/>
              </w:rPr>
              <w:t xml:space="preserve"> układu krwiotwórczego w wieku starszym </w:t>
            </w:r>
            <w:r>
              <w:rPr>
                <w:sz w:val="20"/>
                <w:szCs w:val="20"/>
                <w:lang w:val="pl-PL"/>
              </w:rPr>
              <w:t xml:space="preserve">– niedokrwistości, białaczki, </w:t>
            </w:r>
            <w:proofErr w:type="spellStart"/>
            <w:r>
              <w:rPr>
                <w:sz w:val="20"/>
                <w:szCs w:val="20"/>
                <w:lang w:val="pl-PL"/>
              </w:rPr>
              <w:t>chłoniaki</w:t>
            </w:r>
            <w:proofErr w:type="spellEnd"/>
            <w:r>
              <w:rPr>
                <w:sz w:val="20"/>
                <w:szCs w:val="20"/>
                <w:lang w:val="pl-PL"/>
              </w:rPr>
              <w:t xml:space="preserve"> - 2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F1872" w14:textId="2280146D" w:rsidR="002D4984" w:rsidRPr="00726A65" w:rsidRDefault="00726A65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D.W3, D.W4,</w:t>
            </w:r>
            <w:r w:rsidR="007A4074">
              <w:rPr>
                <w:sz w:val="20"/>
                <w:szCs w:val="20"/>
                <w:lang w:val="pl-PL"/>
              </w:rPr>
              <w:t xml:space="preserve"> K.S4</w:t>
            </w:r>
          </w:p>
        </w:tc>
      </w:tr>
      <w:tr w:rsidR="002D4984" w:rsidRPr="0098741F" w14:paraId="51D8C65B" w14:textId="6CE38BAB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A2F54" w14:textId="4A43EE87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8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69903" w14:textId="432DEB53" w:rsidR="002D4984" w:rsidRPr="00D739FF" w:rsidRDefault="002D4984" w:rsidP="004A349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5143">
              <w:rPr>
                <w:sz w:val="20"/>
                <w:szCs w:val="20"/>
                <w:lang w:val="pl-PL"/>
              </w:rPr>
              <w:t xml:space="preserve">Etiopatogeneza, przebieg, leczenie i profilaktyka najczęściej występujących </w:t>
            </w:r>
            <w:r>
              <w:rPr>
                <w:sz w:val="20"/>
                <w:szCs w:val="20"/>
                <w:lang w:val="pl-PL"/>
              </w:rPr>
              <w:t>chorób</w:t>
            </w:r>
            <w:r w:rsidRPr="00FF4914">
              <w:rPr>
                <w:sz w:val="20"/>
                <w:szCs w:val="20"/>
                <w:lang w:val="pl-PL"/>
              </w:rPr>
              <w:t xml:space="preserve"> układu moczowo- płciowego w starszym wieku</w:t>
            </w:r>
            <w:r>
              <w:rPr>
                <w:sz w:val="20"/>
                <w:szCs w:val="20"/>
                <w:lang w:val="pl-PL"/>
              </w:rPr>
              <w:t xml:space="preserve"> – niewydolność nerek, zakażenia układu moczowego – 2 godz.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71FDAE" w14:textId="36D43ED0" w:rsidR="002D4984" w:rsidRPr="00726A65" w:rsidRDefault="00726A65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D.W3, D.W4,</w:t>
            </w:r>
            <w:r w:rsidR="007A4074">
              <w:rPr>
                <w:sz w:val="20"/>
                <w:szCs w:val="20"/>
                <w:lang w:val="pl-PL"/>
              </w:rPr>
              <w:t xml:space="preserve"> K.S4</w:t>
            </w:r>
          </w:p>
        </w:tc>
      </w:tr>
      <w:tr w:rsidR="002D4984" w:rsidRPr="0098741F" w14:paraId="01624AA2" w14:textId="341ED9E6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E68BB" w14:textId="31118658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9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237D4" w14:textId="3D469FA0" w:rsidR="002D4984" w:rsidRPr="00FF4914" w:rsidRDefault="002D4984" w:rsidP="004A349F">
            <w:pPr>
              <w:rPr>
                <w:sz w:val="20"/>
                <w:szCs w:val="20"/>
                <w:lang w:val="pl-PL"/>
              </w:rPr>
            </w:pPr>
            <w:r w:rsidRPr="00FF4914">
              <w:rPr>
                <w:b/>
                <w:sz w:val="20"/>
                <w:szCs w:val="20"/>
                <w:lang w:val="pl-PL"/>
              </w:rPr>
              <w:t>Wykłady - pielęgniarstwo</w:t>
            </w:r>
            <w:r w:rsidRPr="00FF4914">
              <w:rPr>
                <w:sz w:val="20"/>
                <w:szCs w:val="20"/>
                <w:lang w:val="pl-PL"/>
              </w:rPr>
              <w:t xml:space="preserve"> </w:t>
            </w:r>
            <w:r w:rsidRPr="00FF4914">
              <w:rPr>
                <w:b/>
                <w:sz w:val="20"/>
                <w:szCs w:val="20"/>
                <w:lang w:val="pl-PL"/>
              </w:rPr>
              <w:t>geriatryczne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="0099049E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-15 godz.</w:t>
            </w:r>
          </w:p>
          <w:p w14:paraId="69446EFA" w14:textId="5D958071" w:rsidR="002D4984" w:rsidRPr="00D739FF" w:rsidRDefault="002D4984" w:rsidP="004A349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 xml:space="preserve">Proces starzenia się w aspektach: biologicznym, psychologicznym, społecznym i ekonomicznym </w:t>
            </w:r>
            <w:r>
              <w:rPr>
                <w:sz w:val="20"/>
                <w:szCs w:val="20"/>
                <w:lang w:val="pl-PL"/>
              </w:rPr>
              <w:t>-1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6914B0" w14:textId="1A5BC3F1" w:rsidR="002D4984" w:rsidRPr="00726A65" w:rsidRDefault="00726A65">
            <w:pPr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D.W23,</w:t>
            </w:r>
            <w:r w:rsidR="007A4074">
              <w:rPr>
                <w:sz w:val="20"/>
                <w:szCs w:val="20"/>
                <w:lang w:val="pl-PL"/>
              </w:rPr>
              <w:t xml:space="preserve"> K.S5</w:t>
            </w:r>
          </w:p>
          <w:p w14:paraId="1E9A2B7E" w14:textId="77777777" w:rsidR="002D4984" w:rsidRPr="00726A65" w:rsidRDefault="002D4984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2D4984" w:rsidRPr="0098741F" w14:paraId="7C644B25" w14:textId="7A4FFDD2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5EC37" w14:textId="21EFC089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10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3B8C5" w14:textId="7540CFE1" w:rsidR="002D4984" w:rsidRPr="00D739FF" w:rsidRDefault="002D4984" w:rsidP="004A349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>Specyfika pielęgniarstwa geriatrycznego, zindywidualizowana opieka pielęgniarska</w:t>
            </w:r>
            <w:r>
              <w:rPr>
                <w:sz w:val="20"/>
                <w:szCs w:val="20"/>
                <w:lang w:val="pl-PL"/>
              </w:rPr>
              <w:t>, całościowa ocena geriatryczna – 1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C94D2F" w14:textId="42B3F567" w:rsidR="002D4984" w:rsidRPr="00726A65" w:rsidRDefault="00726A65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 xml:space="preserve">D.W8, D.W9, D.W25, </w:t>
            </w:r>
            <w:r w:rsidR="007A4074">
              <w:rPr>
                <w:sz w:val="20"/>
                <w:szCs w:val="20"/>
                <w:lang w:val="pl-PL"/>
              </w:rPr>
              <w:t>K.S6</w:t>
            </w:r>
          </w:p>
        </w:tc>
      </w:tr>
      <w:tr w:rsidR="002D4984" w:rsidRPr="0098741F" w14:paraId="76535301" w14:textId="78CEB164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3D06A" w14:textId="00390D56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11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43A7" w14:textId="79D5F345" w:rsidR="002D4984" w:rsidRPr="00D739FF" w:rsidRDefault="002D4984" w:rsidP="004A349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>Wybrane modele opieki geriatrycznej w Polsce i na świecie</w:t>
            </w:r>
            <w:r>
              <w:rPr>
                <w:sz w:val="20"/>
                <w:szCs w:val="20"/>
                <w:lang w:val="pl-PL"/>
              </w:rPr>
              <w:t xml:space="preserve"> – 1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783CB8" w14:textId="5CF1BD9E" w:rsidR="002D4984" w:rsidRPr="00726A65" w:rsidRDefault="00726A65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D.W7</w:t>
            </w:r>
            <w:r w:rsidR="007A4074">
              <w:rPr>
                <w:sz w:val="20"/>
                <w:szCs w:val="20"/>
                <w:lang w:val="pl-PL"/>
              </w:rPr>
              <w:t>, K.S6</w:t>
            </w:r>
          </w:p>
        </w:tc>
      </w:tr>
      <w:tr w:rsidR="002D4984" w:rsidRPr="0098741F" w14:paraId="3BBABB80" w14:textId="6F1E398A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4386F" w14:textId="03848C63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12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5E9E5" w14:textId="188D6F38" w:rsidR="002D4984" w:rsidRPr="00D739FF" w:rsidRDefault="002D4984" w:rsidP="004A349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>Postępowanie pielęgniarki w wybranych problemach geriatrycznych (upadki, depresja, demencja</w:t>
            </w:r>
            <w:r>
              <w:rPr>
                <w:sz w:val="20"/>
                <w:szCs w:val="20"/>
                <w:lang w:val="pl-PL"/>
              </w:rPr>
              <w:t xml:space="preserve"> (choroba Alzheimera)</w:t>
            </w:r>
            <w:r w:rsidRPr="00FF4914">
              <w:rPr>
                <w:sz w:val="20"/>
                <w:szCs w:val="20"/>
                <w:lang w:val="pl-PL"/>
              </w:rPr>
              <w:t xml:space="preserve">, nietrzymanie moczu i stolca, </w:t>
            </w:r>
            <w:r>
              <w:rPr>
                <w:sz w:val="20"/>
                <w:szCs w:val="20"/>
                <w:lang w:val="pl-PL"/>
              </w:rPr>
              <w:t>zaburzenia sensoryczne, niedożywienie</w:t>
            </w:r>
            <w:r w:rsidRPr="00FF4914">
              <w:rPr>
                <w:sz w:val="20"/>
                <w:szCs w:val="20"/>
                <w:lang w:val="pl-PL"/>
              </w:rPr>
              <w:t>)</w:t>
            </w:r>
            <w:r>
              <w:rPr>
                <w:sz w:val="20"/>
                <w:szCs w:val="20"/>
                <w:lang w:val="pl-PL"/>
              </w:rPr>
              <w:t xml:space="preserve"> – 3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924B94" w14:textId="1C457366" w:rsidR="002D4984" w:rsidRPr="00726A65" w:rsidRDefault="00726A65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D.W4, D.W8, D.W24,</w:t>
            </w:r>
            <w:r w:rsidR="007A4074">
              <w:rPr>
                <w:sz w:val="20"/>
                <w:szCs w:val="20"/>
                <w:lang w:val="pl-PL"/>
              </w:rPr>
              <w:t xml:space="preserve"> K.S6,</w:t>
            </w:r>
          </w:p>
        </w:tc>
      </w:tr>
      <w:tr w:rsidR="002D4984" w:rsidRPr="0098741F" w14:paraId="4243B433" w14:textId="139007BE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7F804" w14:textId="6B12ACB2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13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2751C" w14:textId="2C128B59" w:rsidR="002D4984" w:rsidRPr="00960310" w:rsidRDefault="002D4984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960310">
              <w:rPr>
                <w:sz w:val="20"/>
                <w:szCs w:val="20"/>
                <w:lang w:val="pl-PL"/>
              </w:rPr>
              <w:t>Postępowanie pielęgniarki w wybranych problemach geriatrycznych (niedożywienie, osteoporoza, hipotonia ortostatyczna, zespół słabości</w:t>
            </w:r>
            <w:r>
              <w:rPr>
                <w:sz w:val="20"/>
                <w:szCs w:val="20"/>
                <w:lang w:val="pl-PL"/>
              </w:rPr>
              <w:t>, majaczenie</w:t>
            </w:r>
            <w:r w:rsidRPr="00960310">
              <w:rPr>
                <w:sz w:val="20"/>
                <w:szCs w:val="20"/>
                <w:lang w:val="pl-PL"/>
              </w:rPr>
              <w:t>)</w:t>
            </w:r>
            <w:r>
              <w:rPr>
                <w:sz w:val="20"/>
                <w:szCs w:val="20"/>
                <w:lang w:val="pl-PL"/>
              </w:rPr>
              <w:t xml:space="preserve"> – 2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85B2C8" w14:textId="6213C63B" w:rsidR="002D4984" w:rsidRPr="00726A65" w:rsidRDefault="00726A65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D.W4, D.W8, D.W24,</w:t>
            </w:r>
            <w:r w:rsidR="007A4074">
              <w:rPr>
                <w:sz w:val="20"/>
                <w:szCs w:val="20"/>
                <w:lang w:val="pl-PL"/>
              </w:rPr>
              <w:t xml:space="preserve"> K.S6</w:t>
            </w:r>
          </w:p>
        </w:tc>
      </w:tr>
      <w:tr w:rsidR="002D4984" w:rsidRPr="0098741F" w14:paraId="5E97027C" w14:textId="332E0DA5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4DA46" w14:textId="17316AD9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14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68FCA" w14:textId="46D05C30" w:rsidR="002D4984" w:rsidRPr="00D739FF" w:rsidRDefault="002D4984" w:rsidP="004A349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 xml:space="preserve">Postępowanie pielęgniarki wobec pacjenta starszego </w:t>
            </w:r>
            <w:r>
              <w:rPr>
                <w:sz w:val="20"/>
                <w:szCs w:val="20"/>
                <w:lang w:val="pl-PL"/>
              </w:rPr>
              <w:t>z chorobami układu nerwowego  - udary, choroba</w:t>
            </w:r>
            <w:r w:rsidRPr="00FF4914">
              <w:rPr>
                <w:sz w:val="20"/>
                <w:szCs w:val="20"/>
                <w:lang w:val="pl-PL"/>
              </w:rPr>
              <w:t xml:space="preserve"> Parkinsona</w:t>
            </w:r>
            <w:r>
              <w:rPr>
                <w:sz w:val="20"/>
                <w:szCs w:val="20"/>
                <w:lang w:val="pl-PL"/>
              </w:rPr>
              <w:t xml:space="preserve"> – 2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CE4E0F" w14:textId="18E7829E" w:rsidR="002D4984" w:rsidRPr="00726A65" w:rsidRDefault="00726A65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D.W4, D.W8, D.W24,</w:t>
            </w:r>
            <w:r w:rsidR="007A4074">
              <w:rPr>
                <w:sz w:val="20"/>
                <w:szCs w:val="20"/>
                <w:lang w:val="pl-PL"/>
              </w:rPr>
              <w:t xml:space="preserve"> K.S6</w:t>
            </w:r>
          </w:p>
        </w:tc>
      </w:tr>
      <w:tr w:rsidR="002D4984" w:rsidRPr="0098741F" w14:paraId="1B19BE80" w14:textId="00C218B5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BE936" w14:textId="4BECF01E" w:rsidR="002D4984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15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ECA75" w14:textId="52491486" w:rsidR="002D4984" w:rsidRPr="00A82BE0" w:rsidRDefault="002D4984" w:rsidP="004A349F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>Postępowanie pielęgniarki wobec pacjenta starszego z cukrzycą i chorobami tarczycy</w:t>
            </w:r>
            <w:r>
              <w:rPr>
                <w:sz w:val="20"/>
                <w:szCs w:val="20"/>
                <w:lang w:val="pl-PL"/>
              </w:rPr>
              <w:t xml:space="preserve"> – 2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A980B" w14:textId="515B9801" w:rsidR="002D4984" w:rsidRPr="00726A65" w:rsidRDefault="00726A65" w:rsidP="004A349F">
            <w:pPr>
              <w:spacing w:afterLines="40" w:after="96"/>
              <w:jc w:val="both"/>
              <w:rPr>
                <w:iCs/>
                <w:sz w:val="20"/>
                <w:szCs w:val="20"/>
                <w:lang w:val="pl-PL"/>
              </w:rPr>
            </w:pPr>
            <w:r w:rsidRPr="00726A65">
              <w:rPr>
                <w:iCs/>
                <w:sz w:val="20"/>
                <w:szCs w:val="20"/>
                <w:lang w:val="pl-PL"/>
              </w:rPr>
              <w:t>D.W4, D.W8, D.W24,</w:t>
            </w:r>
            <w:r w:rsidR="007A4074">
              <w:rPr>
                <w:iCs/>
                <w:sz w:val="20"/>
                <w:szCs w:val="20"/>
                <w:lang w:val="pl-PL"/>
              </w:rPr>
              <w:t xml:space="preserve"> K.S6</w:t>
            </w:r>
          </w:p>
        </w:tc>
      </w:tr>
      <w:tr w:rsidR="002D4984" w:rsidRPr="0098741F" w14:paraId="14938917" w14:textId="54566DC8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98F95" w14:textId="6F69CF27" w:rsidR="002D4984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16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1940" w14:textId="489FFD61" w:rsidR="002D4984" w:rsidRPr="00A82BE0" w:rsidRDefault="002D4984" w:rsidP="004A349F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>Postępowanie pielęgniarki wobec pacjenta starszego z nadciśnieniem tętniczym i miażdżycą</w:t>
            </w:r>
            <w:r>
              <w:rPr>
                <w:sz w:val="20"/>
                <w:szCs w:val="20"/>
                <w:lang w:val="pl-PL"/>
              </w:rPr>
              <w:t xml:space="preserve"> – 1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BE86D9" w14:textId="73483A0E" w:rsidR="002D4984" w:rsidRPr="00726A65" w:rsidRDefault="00726A65" w:rsidP="004A349F">
            <w:pPr>
              <w:spacing w:afterLines="40" w:after="96"/>
              <w:jc w:val="both"/>
              <w:rPr>
                <w:iCs/>
                <w:sz w:val="20"/>
                <w:szCs w:val="20"/>
                <w:lang w:val="pl-PL"/>
              </w:rPr>
            </w:pPr>
            <w:r w:rsidRPr="00726A65">
              <w:rPr>
                <w:iCs/>
                <w:sz w:val="20"/>
                <w:szCs w:val="20"/>
                <w:lang w:val="pl-PL"/>
              </w:rPr>
              <w:t>D.W4, D.W8, D.W24,</w:t>
            </w:r>
            <w:r w:rsidR="007A4074">
              <w:rPr>
                <w:iCs/>
                <w:sz w:val="20"/>
                <w:szCs w:val="20"/>
                <w:lang w:val="pl-PL"/>
              </w:rPr>
              <w:t xml:space="preserve"> K.S6</w:t>
            </w:r>
          </w:p>
        </w:tc>
      </w:tr>
      <w:tr w:rsidR="002D4984" w:rsidRPr="0098741F" w14:paraId="1AB25A3D" w14:textId="30B4C691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EECDA" w14:textId="2BF9F077" w:rsidR="002D4984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17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15B90" w14:textId="41C10A14" w:rsidR="002D4984" w:rsidRPr="00A82BE0" w:rsidRDefault="002D4984" w:rsidP="004A349F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Udział pielęgniarki w usprawnianiu</w:t>
            </w:r>
            <w:r w:rsidRPr="00FF4914">
              <w:rPr>
                <w:sz w:val="20"/>
                <w:szCs w:val="20"/>
                <w:lang w:val="pl-PL"/>
              </w:rPr>
              <w:t xml:space="preserve"> osób starszych</w:t>
            </w:r>
            <w:r>
              <w:rPr>
                <w:sz w:val="20"/>
                <w:szCs w:val="20"/>
                <w:lang w:val="pl-PL"/>
              </w:rPr>
              <w:t xml:space="preserve"> – 1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326D2A" w14:textId="4FD9ABCC" w:rsidR="002D4984" w:rsidRPr="00726A65" w:rsidRDefault="00726A65" w:rsidP="002D4984">
            <w:pPr>
              <w:spacing w:afterLines="40" w:after="96"/>
              <w:jc w:val="both"/>
              <w:rPr>
                <w:iCs/>
                <w:sz w:val="20"/>
                <w:szCs w:val="20"/>
                <w:lang w:val="pl-PL"/>
              </w:rPr>
            </w:pPr>
            <w:r w:rsidRPr="00726A65">
              <w:rPr>
                <w:iCs/>
                <w:sz w:val="20"/>
                <w:szCs w:val="20"/>
                <w:lang w:val="pl-PL"/>
              </w:rPr>
              <w:t>D.W26, D.U13D.W5, D.W6</w:t>
            </w:r>
            <w:r w:rsidR="007A4074">
              <w:rPr>
                <w:iCs/>
                <w:sz w:val="20"/>
                <w:szCs w:val="20"/>
                <w:lang w:val="pl-PL"/>
              </w:rPr>
              <w:t>, K.S6</w:t>
            </w:r>
          </w:p>
        </w:tc>
      </w:tr>
      <w:tr w:rsidR="002D4984" w:rsidRPr="0098741F" w14:paraId="47AB26DF" w14:textId="4F308870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C8F1B" w14:textId="03DC1E86" w:rsidR="002D4984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18</w:t>
            </w:r>
            <w:r w:rsidR="00A73E39"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ADA71" w14:textId="77919B84" w:rsidR="002D4984" w:rsidRPr="00A82BE0" w:rsidRDefault="002D4984" w:rsidP="004A349F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>Podstawowe zasady farmakoterapii geriatryc</w:t>
            </w:r>
            <w:r>
              <w:rPr>
                <w:sz w:val="20"/>
                <w:szCs w:val="20"/>
                <w:lang w:val="pl-PL"/>
              </w:rPr>
              <w:t>znej i żywienia w wieku starszym – 1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EF03A3" w14:textId="6B759504" w:rsidR="002D4984" w:rsidRPr="00726A65" w:rsidRDefault="00726A65" w:rsidP="004A349F">
            <w:pPr>
              <w:spacing w:afterLines="40" w:after="96"/>
              <w:jc w:val="both"/>
              <w:rPr>
                <w:iCs/>
                <w:sz w:val="20"/>
                <w:szCs w:val="20"/>
                <w:lang w:val="pl-PL"/>
              </w:rPr>
            </w:pPr>
            <w:r w:rsidRPr="00726A65">
              <w:rPr>
                <w:iCs/>
                <w:sz w:val="20"/>
                <w:szCs w:val="20"/>
                <w:lang w:val="pl-PL"/>
              </w:rPr>
              <w:t>D.W5, D.W6,</w:t>
            </w:r>
            <w:r w:rsidR="007A4074">
              <w:rPr>
                <w:iCs/>
                <w:sz w:val="20"/>
                <w:szCs w:val="20"/>
                <w:lang w:val="pl-PL"/>
              </w:rPr>
              <w:t xml:space="preserve"> K.S6</w:t>
            </w:r>
          </w:p>
        </w:tc>
      </w:tr>
      <w:tr w:rsidR="00B6149A" w:rsidRPr="0098741F" w14:paraId="5C3BB11B" w14:textId="77777777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98E17" w14:textId="03A786AC" w:rsidR="00B6149A" w:rsidRDefault="00B6149A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CF4A1" w14:textId="682C092B" w:rsidR="00B6149A" w:rsidRPr="00FF4914" w:rsidRDefault="00B6149A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</w:t>
            </w:r>
            <w:r w:rsidRPr="00B6149A">
              <w:rPr>
                <w:sz w:val="20"/>
                <w:szCs w:val="20"/>
                <w:lang w:val="pl-PL"/>
              </w:rPr>
              <w:t>omunikowania się z pacjentem niezdolnym do nawiązania i podtrzymania efektywnej komunikacji ze względu na stan z</w:t>
            </w:r>
            <w:r>
              <w:rPr>
                <w:sz w:val="20"/>
                <w:szCs w:val="20"/>
                <w:lang w:val="pl-PL"/>
              </w:rPr>
              <w:t xml:space="preserve">drowia lub stosowane leczenie. – Zajęcia WW w CSM-2 godz.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A18A18" w14:textId="0D0DE978" w:rsidR="00B6149A" w:rsidRPr="00726A65" w:rsidRDefault="00B6149A" w:rsidP="004A349F">
            <w:pPr>
              <w:spacing w:afterLines="40" w:after="96"/>
              <w:jc w:val="both"/>
              <w:rPr>
                <w:iCs/>
                <w:sz w:val="20"/>
                <w:szCs w:val="20"/>
                <w:lang w:val="pl-PL"/>
              </w:rPr>
            </w:pPr>
            <w:r w:rsidRPr="00726A65">
              <w:rPr>
                <w:iCs/>
                <w:sz w:val="20"/>
                <w:szCs w:val="20"/>
                <w:lang w:val="pl-PL"/>
              </w:rPr>
              <w:t xml:space="preserve">D.W10, </w:t>
            </w:r>
            <w:r w:rsidR="00726A65" w:rsidRPr="00726A65">
              <w:rPr>
                <w:iCs/>
                <w:sz w:val="20"/>
                <w:szCs w:val="20"/>
                <w:lang w:val="pl-PL"/>
              </w:rPr>
              <w:t xml:space="preserve">D.U15, D.U16, </w:t>
            </w:r>
            <w:r w:rsidRPr="00726A65">
              <w:rPr>
                <w:iCs/>
                <w:sz w:val="20"/>
                <w:szCs w:val="20"/>
                <w:lang w:val="pl-PL"/>
              </w:rPr>
              <w:t>D.U17, K.S2</w:t>
            </w:r>
          </w:p>
        </w:tc>
      </w:tr>
      <w:tr w:rsidR="002D4984" w:rsidRPr="0098741F" w14:paraId="36FAFCDC" w14:textId="77E8932E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F22BD" w14:textId="03CB6668" w:rsidR="002D4984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ZAJĘCIA W WARUNKACH SYMULOWANYCH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46B73" w14:textId="22200858" w:rsidR="002D4984" w:rsidRPr="007651BD" w:rsidRDefault="004C6F13" w:rsidP="00A73E39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Całościowa o</w:t>
            </w:r>
            <w:r w:rsidR="00F07041" w:rsidRPr="00F07041">
              <w:rPr>
                <w:sz w:val="20"/>
                <w:szCs w:val="20"/>
                <w:lang w:val="pl-PL"/>
              </w:rPr>
              <w:t>cena pacjenta geriatrycznego pod kątem niebezpieczeństwa upadku, zapewnienie bezpieczeństwa pacjentowi podczas chodzenia.</w:t>
            </w:r>
            <w:r w:rsidR="00F07041">
              <w:rPr>
                <w:sz w:val="20"/>
                <w:szCs w:val="20"/>
                <w:lang w:val="pl-PL"/>
              </w:rPr>
              <w:t xml:space="preserve"> –</w:t>
            </w:r>
            <w:r w:rsidR="002D4984" w:rsidRPr="007651BD">
              <w:rPr>
                <w:sz w:val="20"/>
                <w:szCs w:val="20"/>
                <w:lang w:val="pl-PL"/>
              </w:rPr>
              <w:t>Zajęcia WW w CSM - 2 godz.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634133" w14:textId="77EEF0D6" w:rsidR="002D4984" w:rsidRPr="00726A65" w:rsidRDefault="00A73E39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 xml:space="preserve">D.W24, D.W25, D.W26, </w:t>
            </w:r>
            <w:r w:rsidR="004C6F13">
              <w:rPr>
                <w:sz w:val="20"/>
                <w:szCs w:val="20"/>
                <w:lang w:val="pl-PL"/>
              </w:rPr>
              <w:t xml:space="preserve">D.U2, </w:t>
            </w:r>
            <w:r w:rsidRPr="00726A65">
              <w:rPr>
                <w:sz w:val="20"/>
                <w:szCs w:val="20"/>
                <w:lang w:val="pl-PL"/>
              </w:rPr>
              <w:t>D.U16, D.U29</w:t>
            </w:r>
            <w:r w:rsidR="007A4074">
              <w:rPr>
                <w:sz w:val="20"/>
                <w:szCs w:val="20"/>
                <w:lang w:val="pl-PL"/>
              </w:rPr>
              <w:t>, K.S2</w:t>
            </w:r>
          </w:p>
        </w:tc>
      </w:tr>
      <w:tr w:rsidR="002D4984" w:rsidRPr="0098741F" w14:paraId="6933E8FD" w14:textId="0B7FF53C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354D8" w14:textId="043487A8" w:rsidR="002D4984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15A16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526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AC2E7" w14:textId="24C10511" w:rsidR="002D4984" w:rsidRPr="007651BD" w:rsidRDefault="00F07041" w:rsidP="00A73E39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F07041">
              <w:rPr>
                <w:sz w:val="20"/>
                <w:szCs w:val="20"/>
                <w:lang w:val="pl-PL"/>
              </w:rPr>
              <w:t>Ocena stanu psychicznego pacjenta z chorobą Alzheimera i edukacja rodziny pacjenta</w:t>
            </w:r>
            <w:r w:rsidR="002D4984" w:rsidRPr="007651BD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2D4984" w:rsidRPr="007651BD">
              <w:rPr>
                <w:sz w:val="20"/>
                <w:szCs w:val="20"/>
                <w:lang w:val="pl-PL"/>
              </w:rPr>
              <w:t>Zajęcia WW w CSM – 2 godz.</w:t>
            </w:r>
          </w:p>
        </w:tc>
        <w:tc>
          <w:tcPr>
            <w:tcW w:w="146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6EFB1AC" w14:textId="209E5442" w:rsidR="002D4984" w:rsidRPr="00726A65" w:rsidRDefault="00A73E39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 xml:space="preserve">D.W24, D.W25; </w:t>
            </w:r>
            <w:r w:rsidR="004C6F13">
              <w:rPr>
                <w:sz w:val="20"/>
                <w:szCs w:val="20"/>
                <w:lang w:val="pl-PL"/>
              </w:rPr>
              <w:t xml:space="preserve">D.U2, </w:t>
            </w:r>
            <w:r w:rsidRPr="00726A65">
              <w:rPr>
                <w:sz w:val="20"/>
                <w:szCs w:val="20"/>
                <w:lang w:val="pl-PL"/>
              </w:rPr>
              <w:t>D.U14, D.U29</w:t>
            </w:r>
            <w:r w:rsidR="007A4074">
              <w:rPr>
                <w:sz w:val="20"/>
                <w:szCs w:val="20"/>
                <w:lang w:val="pl-PL"/>
              </w:rPr>
              <w:t>, K.S2</w:t>
            </w:r>
          </w:p>
        </w:tc>
      </w:tr>
      <w:tr w:rsidR="002D4984" w:rsidRPr="0098741F" w14:paraId="5215DCAA" w14:textId="51609BEE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E2049" w14:textId="417F7ECF" w:rsidR="002D4984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15A16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526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932FD" w14:textId="51162B5F" w:rsidR="002D4984" w:rsidRPr="007651BD" w:rsidRDefault="00F07041" w:rsidP="00A73E39">
            <w:pPr>
              <w:spacing w:afterLines="40" w:after="96"/>
              <w:jc w:val="both"/>
              <w:rPr>
                <w:iCs/>
                <w:color w:val="FF0000"/>
                <w:sz w:val="20"/>
                <w:szCs w:val="20"/>
                <w:lang w:val="pl-PL"/>
              </w:rPr>
            </w:pPr>
            <w:r w:rsidRPr="00F07041">
              <w:rPr>
                <w:iCs/>
                <w:sz w:val="20"/>
                <w:szCs w:val="20"/>
                <w:lang w:val="pl-PL"/>
              </w:rPr>
              <w:t>Pacjent z zespołem kruchości, słabości - (</w:t>
            </w:r>
            <w:proofErr w:type="spellStart"/>
            <w:r w:rsidRPr="00F07041">
              <w:rPr>
                <w:iCs/>
                <w:sz w:val="20"/>
                <w:szCs w:val="20"/>
                <w:lang w:val="pl-PL"/>
              </w:rPr>
              <w:t>frailty</w:t>
            </w:r>
            <w:proofErr w:type="spellEnd"/>
            <w:r w:rsidRPr="00F07041">
              <w:rPr>
                <w:iCs/>
                <w:sz w:val="20"/>
                <w:szCs w:val="20"/>
                <w:lang w:val="pl-PL"/>
              </w:rPr>
              <w:t>)</w:t>
            </w:r>
            <w:r w:rsidR="002D4984" w:rsidRPr="007651BD">
              <w:rPr>
                <w:iCs/>
                <w:sz w:val="20"/>
                <w:szCs w:val="20"/>
                <w:lang w:val="pl-PL"/>
              </w:rPr>
              <w:t xml:space="preserve"> –</w:t>
            </w:r>
            <w:r>
              <w:rPr>
                <w:iCs/>
                <w:sz w:val="20"/>
                <w:szCs w:val="20"/>
                <w:lang w:val="pl-PL"/>
              </w:rPr>
              <w:t>Zajęcia WW w CSM - 2</w:t>
            </w:r>
            <w:r w:rsidR="002D4984" w:rsidRPr="007651BD">
              <w:rPr>
                <w:iCs/>
                <w:sz w:val="20"/>
                <w:szCs w:val="20"/>
                <w:lang w:val="pl-PL"/>
              </w:rPr>
              <w:t xml:space="preserve"> godz. </w:t>
            </w:r>
          </w:p>
        </w:tc>
        <w:tc>
          <w:tcPr>
            <w:tcW w:w="146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24AE0B7" w14:textId="4BE6ECE6" w:rsidR="002D4984" w:rsidRPr="00726A65" w:rsidRDefault="00A73E39" w:rsidP="004A349F">
            <w:pPr>
              <w:spacing w:afterLines="40" w:after="96"/>
              <w:jc w:val="both"/>
              <w:rPr>
                <w:iCs/>
                <w:sz w:val="20"/>
                <w:szCs w:val="20"/>
                <w:lang w:val="pl-PL"/>
              </w:rPr>
            </w:pPr>
            <w:r w:rsidRPr="00726A65">
              <w:rPr>
                <w:iCs/>
                <w:sz w:val="20"/>
                <w:szCs w:val="20"/>
                <w:lang w:val="pl-PL"/>
              </w:rPr>
              <w:t xml:space="preserve">D.W.24; </w:t>
            </w:r>
            <w:r w:rsidR="004C6F13">
              <w:rPr>
                <w:iCs/>
                <w:sz w:val="20"/>
                <w:szCs w:val="20"/>
                <w:lang w:val="pl-PL"/>
              </w:rPr>
              <w:t xml:space="preserve">D.U2, </w:t>
            </w:r>
            <w:r w:rsidRPr="00726A65">
              <w:rPr>
                <w:iCs/>
                <w:sz w:val="20"/>
                <w:szCs w:val="20"/>
                <w:lang w:val="pl-PL"/>
              </w:rPr>
              <w:t>D.U.30;</w:t>
            </w:r>
            <w:r w:rsidR="007A4074">
              <w:rPr>
                <w:iCs/>
                <w:sz w:val="20"/>
                <w:szCs w:val="20"/>
                <w:lang w:val="pl-PL"/>
              </w:rPr>
              <w:t>K.S2</w:t>
            </w:r>
          </w:p>
        </w:tc>
      </w:tr>
      <w:tr w:rsidR="002D4984" w:rsidRPr="0098741F" w14:paraId="17A1721F" w14:textId="28EEFB19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F4DE9" w14:textId="0CEE7E62" w:rsidR="002D4984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PRAKTYCZNE 1: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CA98D" w14:textId="03C7170C" w:rsidR="002D4984" w:rsidRPr="007651BD" w:rsidRDefault="002D4984" w:rsidP="004A349F">
            <w:pPr>
              <w:spacing w:afterLines="40" w:after="96"/>
              <w:jc w:val="both"/>
              <w:rPr>
                <w:i/>
                <w:iCs/>
                <w:color w:val="FF0000"/>
                <w:sz w:val="20"/>
                <w:szCs w:val="20"/>
                <w:lang w:val="pl-PL"/>
              </w:rPr>
            </w:pPr>
            <w:r w:rsidRPr="007651BD">
              <w:rPr>
                <w:sz w:val="20"/>
                <w:szCs w:val="20"/>
                <w:lang w:val="pl-PL"/>
              </w:rPr>
              <w:t>Specyfika pracy pielęgniarki w placówce sprawującej zadania opiekuńczo – lecznicze nad pacjentem w wieku geriatrycznym. – 8 godz.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23C0CD" w14:textId="6E0ABB0D" w:rsidR="002D4984" w:rsidRPr="00726A65" w:rsidRDefault="00726A65" w:rsidP="004A349F">
            <w:pPr>
              <w:spacing w:afterLines="40" w:after="96"/>
              <w:jc w:val="both"/>
              <w:rPr>
                <w:iCs/>
                <w:sz w:val="20"/>
                <w:szCs w:val="20"/>
                <w:lang w:val="pl-PL"/>
              </w:rPr>
            </w:pPr>
            <w:r w:rsidRPr="00726A65">
              <w:rPr>
                <w:iCs/>
                <w:sz w:val="20"/>
                <w:szCs w:val="20"/>
                <w:lang w:val="pl-PL"/>
              </w:rPr>
              <w:t>D.W8, D.W9, D.W10, D.U29</w:t>
            </w:r>
            <w:r w:rsidR="007A4074">
              <w:rPr>
                <w:iCs/>
                <w:sz w:val="20"/>
                <w:szCs w:val="20"/>
                <w:lang w:val="pl-PL"/>
              </w:rPr>
              <w:t>, K.S1, K.S2,  K.S3</w:t>
            </w:r>
          </w:p>
        </w:tc>
      </w:tr>
      <w:tr w:rsidR="002D4984" w:rsidRPr="0098741F" w14:paraId="61A4AED1" w14:textId="4D60DD27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F15B2" w14:textId="5B1D8A15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PRAKTYCZNE 2: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2913" w14:textId="3A44A3AB" w:rsidR="002D4984" w:rsidRPr="007651BD" w:rsidRDefault="002D4984" w:rsidP="004A349F">
            <w:pPr>
              <w:rPr>
                <w:sz w:val="20"/>
                <w:szCs w:val="20"/>
                <w:lang w:val="pl-PL"/>
              </w:rPr>
            </w:pPr>
            <w:r w:rsidRPr="007651BD">
              <w:rPr>
                <w:sz w:val="20"/>
                <w:szCs w:val="20"/>
                <w:lang w:val="pl-PL"/>
              </w:rPr>
              <w:t>Planowanie opieki pielęgniarskiej nad pacjentem w wybranych jednostkach chorobowych serca i naczyń – choroba niedokrwienna serca,  miażdżyca – 8 godz.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111011" w14:textId="6B4411FB" w:rsidR="002D4984" w:rsidRPr="00726A65" w:rsidRDefault="00726A65" w:rsidP="004A349F">
            <w:pPr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D.U1, D.U3, D.U4, D.U11</w:t>
            </w:r>
            <w:r w:rsidR="007A4074">
              <w:rPr>
                <w:sz w:val="20"/>
                <w:szCs w:val="20"/>
                <w:lang w:val="pl-PL"/>
              </w:rPr>
              <w:t>, K.S1, K.S2, K.S3</w:t>
            </w:r>
          </w:p>
        </w:tc>
      </w:tr>
      <w:tr w:rsidR="002D4984" w:rsidRPr="0098741F" w14:paraId="4BCD6389" w14:textId="7A76690E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AEE71" w14:textId="6D959B32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PRAKTYCZNE 3: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A50DF" w14:textId="2F2ACC0F" w:rsidR="002D4984" w:rsidRPr="00A82BE0" w:rsidRDefault="002D4984" w:rsidP="00202898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 w:rsidRPr="00617A66">
              <w:rPr>
                <w:sz w:val="20"/>
                <w:szCs w:val="20"/>
                <w:lang w:val="pl-PL"/>
              </w:rPr>
              <w:t>Planowanie opiek</w:t>
            </w:r>
            <w:r>
              <w:rPr>
                <w:sz w:val="20"/>
                <w:szCs w:val="20"/>
                <w:lang w:val="pl-PL"/>
              </w:rPr>
              <w:t xml:space="preserve">i pielęgniarskiej nad pacjentem </w:t>
            </w:r>
            <w:r w:rsidRPr="00FF4914">
              <w:rPr>
                <w:sz w:val="20"/>
                <w:szCs w:val="20"/>
                <w:lang w:val="pl-PL"/>
              </w:rPr>
              <w:t>w wybranych jed</w:t>
            </w:r>
            <w:r>
              <w:rPr>
                <w:sz w:val="20"/>
                <w:szCs w:val="20"/>
                <w:lang w:val="pl-PL"/>
              </w:rPr>
              <w:t xml:space="preserve">nostkach chorobowych serca i naczyń – niewydolność serca, nadciśnienie tętnicze – 8 godz. 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A93AD8" w14:textId="65BBE13C" w:rsidR="002D4984" w:rsidRPr="00726A65" w:rsidRDefault="00726A65" w:rsidP="00202898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D.U1, D.U3, D.U4, D.U11</w:t>
            </w:r>
            <w:r w:rsidR="007A4074">
              <w:rPr>
                <w:sz w:val="20"/>
                <w:szCs w:val="20"/>
                <w:lang w:val="pl-PL"/>
              </w:rPr>
              <w:t>, K.S1, K.S2, K.S3</w:t>
            </w:r>
          </w:p>
        </w:tc>
      </w:tr>
      <w:tr w:rsidR="002D4984" w:rsidRPr="0098741F" w14:paraId="69959B99" w14:textId="5657E491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06785" w14:textId="664F0A30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PRAKTYCZNE 4: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0309B" w14:textId="17E31DEA" w:rsidR="002D4984" w:rsidRPr="00A82BE0" w:rsidRDefault="002D4984" w:rsidP="004A349F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 w:rsidRPr="00617A66">
              <w:rPr>
                <w:sz w:val="20"/>
                <w:szCs w:val="20"/>
                <w:lang w:val="pl-PL"/>
              </w:rPr>
              <w:t xml:space="preserve">Planowanie opieki pielęgniarskiej nad pacjentem </w:t>
            </w:r>
            <w:r>
              <w:rPr>
                <w:sz w:val="20"/>
                <w:szCs w:val="20"/>
                <w:lang w:val="pl-PL"/>
              </w:rPr>
              <w:t>w wieku geriatrycznym z biegunką, zaparciami, odwodnionego, niedożywionego. – 8 godz.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E87974" w14:textId="505850B0" w:rsidR="002D4984" w:rsidRPr="00726A65" w:rsidRDefault="00726A65" w:rsidP="004A349F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D.U1, D.U3, D.U4, D.U11</w:t>
            </w:r>
            <w:r w:rsidR="007A4074">
              <w:rPr>
                <w:sz w:val="20"/>
                <w:szCs w:val="20"/>
                <w:lang w:val="pl-PL"/>
              </w:rPr>
              <w:t>, K.S1, K.S2, K.S3</w:t>
            </w:r>
          </w:p>
        </w:tc>
      </w:tr>
      <w:tr w:rsidR="002D4984" w:rsidRPr="0098741F" w14:paraId="14435901" w14:textId="15858C57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23B10" w14:textId="5D9E9548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PRAKTYCZNE 5: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0BB04" w14:textId="571D9AE6" w:rsidR="002D4984" w:rsidRPr="00A82BE0" w:rsidRDefault="002D4984" w:rsidP="004A349F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 w:rsidRPr="00A96418">
              <w:rPr>
                <w:sz w:val="20"/>
                <w:szCs w:val="20"/>
                <w:lang w:val="pl-PL"/>
              </w:rPr>
              <w:t>Planowanie opieki pielęgniarskiej nad pacjentem</w:t>
            </w:r>
            <w:r>
              <w:rPr>
                <w:sz w:val="20"/>
                <w:szCs w:val="20"/>
                <w:lang w:val="pl-PL"/>
              </w:rPr>
              <w:t xml:space="preserve"> geriatrycznym z cukrzycą.  - 8 godz. 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6599D5" w14:textId="375CFBD9" w:rsidR="002D4984" w:rsidRPr="00726A65" w:rsidRDefault="00726A65" w:rsidP="004A349F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D.U1, D.U3, D.U4, D.U11</w:t>
            </w:r>
            <w:r w:rsidR="007A4074">
              <w:rPr>
                <w:sz w:val="20"/>
                <w:szCs w:val="20"/>
                <w:lang w:val="pl-PL"/>
              </w:rPr>
              <w:t>, K.S1,K.S2,  K.S3</w:t>
            </w:r>
          </w:p>
        </w:tc>
      </w:tr>
      <w:tr w:rsidR="002D4984" w:rsidRPr="0098741F" w14:paraId="4F22E5FF" w14:textId="78C7C292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A38F4" w14:textId="432A1032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PRAKTYCZNE 6: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CE51" w14:textId="65759948" w:rsidR="002D4984" w:rsidRPr="00A82BE0" w:rsidRDefault="002D4984" w:rsidP="004A349F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 w:rsidRPr="00A96418">
              <w:rPr>
                <w:sz w:val="20"/>
                <w:szCs w:val="20"/>
                <w:lang w:val="pl-PL"/>
              </w:rPr>
              <w:t>Planowanie opiek</w:t>
            </w:r>
            <w:r>
              <w:rPr>
                <w:sz w:val="20"/>
                <w:szCs w:val="20"/>
                <w:lang w:val="pl-PL"/>
              </w:rPr>
              <w:t>i pielęgniarskiej nad pacjentem</w:t>
            </w:r>
            <w:r w:rsidRPr="00FF4914">
              <w:rPr>
                <w:sz w:val="20"/>
                <w:szCs w:val="20"/>
                <w:lang w:val="pl-PL"/>
              </w:rPr>
              <w:t xml:space="preserve"> w wieku geriatrycznym (proces pielęgnowania).</w:t>
            </w:r>
            <w:r>
              <w:rPr>
                <w:sz w:val="20"/>
                <w:szCs w:val="20"/>
                <w:lang w:val="pl-PL"/>
              </w:rPr>
              <w:t xml:space="preserve"> 8 godz..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80650F" w14:textId="7B88124E" w:rsidR="002D4984" w:rsidRPr="00726A65" w:rsidRDefault="00726A65" w:rsidP="004A349F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 xml:space="preserve">D.U1, </w:t>
            </w:r>
            <w:r w:rsidR="004C6F13">
              <w:rPr>
                <w:sz w:val="20"/>
                <w:szCs w:val="20"/>
                <w:lang w:val="pl-PL"/>
              </w:rPr>
              <w:t xml:space="preserve">D.U2, </w:t>
            </w:r>
            <w:r w:rsidRPr="00726A65">
              <w:rPr>
                <w:sz w:val="20"/>
                <w:szCs w:val="20"/>
                <w:lang w:val="pl-PL"/>
              </w:rPr>
              <w:t>D.U3, D.U4, D.U11</w:t>
            </w:r>
            <w:r w:rsidR="007A4074">
              <w:rPr>
                <w:sz w:val="20"/>
                <w:szCs w:val="20"/>
                <w:lang w:val="pl-PL"/>
              </w:rPr>
              <w:t>, K.S1, K.S2, K.S3</w:t>
            </w:r>
          </w:p>
        </w:tc>
      </w:tr>
      <w:tr w:rsidR="002D4984" w:rsidRPr="0098741F" w14:paraId="207ACE9F" w14:textId="68220E3F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E490C" w14:textId="323ADA52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PRAKTYCZNE 7: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09EE" w14:textId="6AAB99F9" w:rsidR="002D4984" w:rsidRPr="00A82BE0" w:rsidRDefault="002D4984" w:rsidP="004A349F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 w:rsidRPr="00A96418">
              <w:rPr>
                <w:sz w:val="20"/>
                <w:szCs w:val="20"/>
                <w:lang w:val="pl-PL"/>
              </w:rPr>
              <w:t>Planowanie opiek</w:t>
            </w:r>
            <w:r>
              <w:rPr>
                <w:sz w:val="20"/>
                <w:szCs w:val="20"/>
                <w:lang w:val="pl-PL"/>
              </w:rPr>
              <w:t xml:space="preserve">i pielęgniarskiej nad pacjentem z chorobą Alzheimera, chorobą Parkinsona, delirium. – 8 godz. 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89704F" w14:textId="4A09B653" w:rsidR="002D4984" w:rsidRPr="00726A65" w:rsidRDefault="00726A65" w:rsidP="004A349F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D.U1, D.U3, D.U4, D.U11</w:t>
            </w:r>
            <w:r w:rsidR="007A4074">
              <w:rPr>
                <w:sz w:val="20"/>
                <w:szCs w:val="20"/>
                <w:lang w:val="pl-PL"/>
              </w:rPr>
              <w:t>, K.S1, K.S2, K.S3</w:t>
            </w:r>
          </w:p>
        </w:tc>
      </w:tr>
      <w:tr w:rsidR="002D4984" w:rsidRPr="0098741F" w14:paraId="56789080" w14:textId="639B20B9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57777" w14:textId="66698844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PRAKTYCZNE 8: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4D191" w14:textId="10A3FBEE" w:rsidR="002D4984" w:rsidRPr="00202898" w:rsidRDefault="002D4984" w:rsidP="004A349F">
            <w:pPr>
              <w:spacing w:afterLines="40" w:after="96"/>
              <w:jc w:val="both"/>
              <w:rPr>
                <w:iCs/>
                <w:color w:val="FF0000"/>
                <w:sz w:val="18"/>
                <w:szCs w:val="18"/>
                <w:lang w:val="pl-PL"/>
              </w:rPr>
            </w:pPr>
            <w:r w:rsidRPr="00202898">
              <w:rPr>
                <w:iCs/>
                <w:sz w:val="18"/>
                <w:szCs w:val="18"/>
                <w:lang w:val="pl-PL"/>
              </w:rPr>
              <w:t xml:space="preserve">Farmakoterapia i leczenie żywieniowe w wieku starszym. – 8 godz. 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433BBD" w14:textId="47157C19" w:rsidR="002D4984" w:rsidRPr="00726A65" w:rsidRDefault="00726A65" w:rsidP="002D4984">
            <w:pPr>
              <w:spacing w:afterLines="40" w:after="96"/>
              <w:jc w:val="both"/>
              <w:rPr>
                <w:iCs/>
                <w:sz w:val="20"/>
                <w:szCs w:val="20"/>
                <w:lang w:val="pl-PL"/>
              </w:rPr>
            </w:pPr>
            <w:r w:rsidRPr="00726A65">
              <w:rPr>
                <w:iCs/>
                <w:sz w:val="20"/>
                <w:szCs w:val="20"/>
                <w:lang w:val="pl-PL"/>
              </w:rPr>
              <w:t>D.W5, D.W6, C.U15, D.U7, D.U8, D.U9,</w:t>
            </w:r>
            <w:r w:rsidR="007A4074">
              <w:rPr>
                <w:iCs/>
                <w:sz w:val="20"/>
                <w:szCs w:val="20"/>
                <w:lang w:val="pl-PL"/>
              </w:rPr>
              <w:t xml:space="preserve"> K.S1, K.S4, K.S5</w:t>
            </w:r>
          </w:p>
        </w:tc>
      </w:tr>
      <w:tr w:rsidR="002D4984" w:rsidRPr="0098741F" w14:paraId="36C6DE0E" w14:textId="0E5260D4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1FB5" w14:textId="2A571EF2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ZAJĘCIA PRAKTYCZNE 9: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C1B7A" w14:textId="413B9A11" w:rsidR="002D4984" w:rsidRPr="00D739FF" w:rsidRDefault="002D4984" w:rsidP="004A349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>Promowanie zdrowia u ludzi starszych i planowanie systemu profilaktyki chorób w wieku geriatrycznym</w:t>
            </w:r>
            <w:r>
              <w:rPr>
                <w:sz w:val="20"/>
                <w:szCs w:val="20"/>
                <w:lang w:val="pl-PL"/>
              </w:rPr>
              <w:t xml:space="preserve">. – 8 godz. 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595ABE" w14:textId="1643DE04" w:rsidR="002D4984" w:rsidRPr="00726A65" w:rsidRDefault="00726A65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D.W10, D.W11, D.W13, D.U14, D.U15</w:t>
            </w:r>
            <w:r w:rsidR="007A4074">
              <w:rPr>
                <w:sz w:val="20"/>
                <w:szCs w:val="20"/>
                <w:lang w:val="pl-PL"/>
              </w:rPr>
              <w:t>, K.S1, K.S4, K.S5</w:t>
            </w:r>
          </w:p>
        </w:tc>
      </w:tr>
      <w:tr w:rsidR="002D4984" w:rsidRPr="0098741F" w14:paraId="434DF1E5" w14:textId="7F06B33A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EDE63" w14:textId="4692648E" w:rsidR="002D4984" w:rsidRPr="00347BBC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PRAKTYCZNE 10: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5594" w14:textId="526CC620" w:rsidR="002D4984" w:rsidRPr="00D739FF" w:rsidRDefault="002D4984" w:rsidP="004A349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F4914">
              <w:rPr>
                <w:sz w:val="20"/>
                <w:szCs w:val="20"/>
                <w:lang w:val="pl-PL"/>
              </w:rPr>
              <w:t>Ocena</w:t>
            </w:r>
            <w:r>
              <w:rPr>
                <w:sz w:val="20"/>
                <w:szCs w:val="20"/>
                <w:lang w:val="pl-PL"/>
              </w:rPr>
              <w:t xml:space="preserve"> dokumentacji</w:t>
            </w:r>
            <w:r w:rsidRPr="00FF4914">
              <w:rPr>
                <w:sz w:val="20"/>
                <w:szCs w:val="20"/>
                <w:lang w:val="pl-PL"/>
              </w:rPr>
              <w:t xml:space="preserve"> procesu pielęgnowania starszego pacjenta i podejmowanych działań przez studenta. </w:t>
            </w:r>
            <w:r>
              <w:rPr>
                <w:sz w:val="20"/>
                <w:szCs w:val="20"/>
                <w:lang w:val="pl-PL"/>
              </w:rPr>
              <w:t xml:space="preserve">– 8godz. 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16A983" w14:textId="63E22D5D" w:rsidR="002D4984" w:rsidRPr="00726A65" w:rsidRDefault="00726A65" w:rsidP="004A349F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26A65">
              <w:rPr>
                <w:sz w:val="20"/>
                <w:szCs w:val="20"/>
                <w:lang w:val="pl-PL"/>
              </w:rPr>
              <w:t>D.U1</w:t>
            </w:r>
            <w:r w:rsidR="007A4074">
              <w:rPr>
                <w:sz w:val="20"/>
                <w:szCs w:val="20"/>
                <w:lang w:val="pl-PL"/>
              </w:rPr>
              <w:t>, K.S1, K.S4, K.S5</w:t>
            </w:r>
          </w:p>
        </w:tc>
      </w:tr>
      <w:tr w:rsidR="002D4984" w14:paraId="41897265" w14:textId="1D4C9435" w:rsidTr="002D4984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25B6D" w14:textId="7B997F30" w:rsidR="002D4984" w:rsidRDefault="002D4984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PRACA WŁASNA STUDENTA (pod kierunkiem)</w:t>
            </w:r>
          </w:p>
        </w:tc>
        <w:tc>
          <w:tcPr>
            <w:tcW w:w="523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ECB4" w14:textId="0E9A3F57" w:rsidR="002D4984" w:rsidRPr="00202898" w:rsidRDefault="002D4984" w:rsidP="004A349F">
            <w:pPr>
              <w:spacing w:afterLines="40" w:after="96"/>
              <w:rPr>
                <w:iCs/>
                <w:sz w:val="18"/>
                <w:szCs w:val="18"/>
                <w:lang w:val="pl-PL"/>
              </w:rPr>
            </w:pPr>
            <w:r w:rsidRPr="00202898">
              <w:rPr>
                <w:b/>
                <w:iCs/>
                <w:sz w:val="18"/>
                <w:szCs w:val="18"/>
                <w:lang w:val="pl-PL"/>
              </w:rPr>
              <w:t>Praca Własna Studenta</w:t>
            </w:r>
            <w:r w:rsidRPr="00202898">
              <w:rPr>
                <w:iCs/>
                <w:sz w:val="18"/>
                <w:szCs w:val="18"/>
                <w:lang w:val="pl-PL"/>
              </w:rPr>
              <w:t xml:space="preserve"> - przygotowany przez Studenta projekt procesu pielęgnowania oraz zalecenia dla pacjenta i jego rodziny na pods</w:t>
            </w:r>
            <w:r>
              <w:rPr>
                <w:iCs/>
                <w:sz w:val="18"/>
                <w:szCs w:val="18"/>
                <w:lang w:val="pl-PL"/>
              </w:rPr>
              <w:t>tawie analizy studium przypadku np.:</w:t>
            </w:r>
          </w:p>
          <w:p w14:paraId="20112776" w14:textId="77777777" w:rsidR="002D4984" w:rsidRPr="00202898" w:rsidRDefault="002D4984" w:rsidP="004A349F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iCs/>
                <w:sz w:val="18"/>
                <w:szCs w:val="18"/>
                <w:lang w:val="pl-PL"/>
              </w:rPr>
            </w:pPr>
            <w:r w:rsidRPr="00202898">
              <w:rPr>
                <w:iCs/>
                <w:sz w:val="18"/>
                <w:szCs w:val="18"/>
                <w:lang w:val="pl-PL"/>
              </w:rPr>
              <w:t>Pacjenta z chorobą Parkinsona</w:t>
            </w:r>
          </w:p>
          <w:p w14:paraId="0006DC5C" w14:textId="77777777" w:rsidR="002D4984" w:rsidRPr="00202898" w:rsidRDefault="002D4984" w:rsidP="004A349F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iCs/>
                <w:sz w:val="18"/>
                <w:szCs w:val="18"/>
                <w:lang w:val="pl-PL"/>
              </w:rPr>
            </w:pPr>
            <w:r w:rsidRPr="00202898">
              <w:rPr>
                <w:iCs/>
                <w:sz w:val="18"/>
                <w:szCs w:val="18"/>
                <w:lang w:val="pl-PL"/>
              </w:rPr>
              <w:t>Pacjenta z chorobą Alzheimera</w:t>
            </w:r>
          </w:p>
          <w:p w14:paraId="0C3DB4F4" w14:textId="77777777" w:rsidR="002D4984" w:rsidRPr="00202898" w:rsidRDefault="002D4984" w:rsidP="004A349F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iCs/>
                <w:sz w:val="18"/>
                <w:szCs w:val="18"/>
                <w:lang w:val="pl-PL"/>
              </w:rPr>
            </w:pPr>
            <w:r w:rsidRPr="00202898">
              <w:rPr>
                <w:iCs/>
                <w:sz w:val="18"/>
                <w:szCs w:val="18"/>
                <w:lang w:val="pl-PL"/>
              </w:rPr>
              <w:t xml:space="preserve">Pacjenta z zespołem kruchości </w:t>
            </w:r>
          </w:p>
          <w:p w14:paraId="00B8ABE5" w14:textId="77777777" w:rsidR="002D4984" w:rsidRPr="00202898" w:rsidRDefault="002D4984" w:rsidP="004A349F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iCs/>
                <w:sz w:val="18"/>
                <w:szCs w:val="18"/>
                <w:lang w:val="pl-PL"/>
              </w:rPr>
            </w:pPr>
            <w:r w:rsidRPr="00202898">
              <w:rPr>
                <w:iCs/>
                <w:sz w:val="18"/>
                <w:szCs w:val="18"/>
                <w:lang w:val="pl-PL"/>
              </w:rPr>
              <w:t xml:space="preserve">Pacjenta z objawami majaczenia po zabiegu operacyjnym </w:t>
            </w:r>
          </w:p>
          <w:p w14:paraId="40BE6D5D" w14:textId="77777777" w:rsidR="002D4984" w:rsidRPr="00202898" w:rsidRDefault="002D4984" w:rsidP="004A349F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iCs/>
                <w:sz w:val="18"/>
                <w:szCs w:val="18"/>
                <w:lang w:val="pl-PL"/>
              </w:rPr>
            </w:pPr>
            <w:r w:rsidRPr="00202898">
              <w:rPr>
                <w:iCs/>
                <w:sz w:val="18"/>
                <w:szCs w:val="18"/>
                <w:lang w:val="pl-PL"/>
              </w:rPr>
              <w:t>Pacjent z chorobą niedokrwienną serca</w:t>
            </w:r>
          </w:p>
          <w:p w14:paraId="11875C73" w14:textId="77777777" w:rsidR="002D4984" w:rsidRPr="00202898" w:rsidRDefault="002D4984" w:rsidP="004A349F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iCs/>
                <w:sz w:val="18"/>
                <w:szCs w:val="18"/>
                <w:lang w:val="pl-PL"/>
              </w:rPr>
            </w:pPr>
            <w:r w:rsidRPr="00202898">
              <w:rPr>
                <w:iCs/>
                <w:sz w:val="18"/>
                <w:szCs w:val="18"/>
                <w:lang w:val="pl-PL"/>
              </w:rPr>
              <w:t>Pacjent z cukrzycą typu 2</w:t>
            </w:r>
          </w:p>
          <w:p w14:paraId="63DB7DC0" w14:textId="60FB77AF" w:rsidR="002D4984" w:rsidRPr="00202898" w:rsidRDefault="002D4984" w:rsidP="004A349F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iCs/>
                <w:sz w:val="18"/>
                <w:szCs w:val="18"/>
                <w:lang w:val="pl-PL"/>
              </w:rPr>
            </w:pPr>
            <w:r w:rsidRPr="00202898">
              <w:rPr>
                <w:iCs/>
                <w:sz w:val="18"/>
                <w:szCs w:val="18"/>
                <w:lang w:val="pl-PL"/>
              </w:rPr>
              <w:t>Pacjent z nadciśnieniem tętniczym</w:t>
            </w:r>
          </w:p>
          <w:p w14:paraId="2A2B5E73" w14:textId="5B8AF7CB" w:rsidR="002D4984" w:rsidRPr="00202898" w:rsidRDefault="002D4984" w:rsidP="004A349F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iCs/>
                <w:sz w:val="18"/>
                <w:szCs w:val="18"/>
                <w:lang w:val="pl-PL"/>
              </w:rPr>
            </w:pPr>
            <w:r w:rsidRPr="00202898">
              <w:rPr>
                <w:iCs/>
                <w:sz w:val="18"/>
                <w:szCs w:val="18"/>
                <w:lang w:val="pl-PL"/>
              </w:rPr>
              <w:t>Pacjent z depresją</w:t>
            </w:r>
          </w:p>
          <w:p w14:paraId="71231D31" w14:textId="1A9BF7AD" w:rsidR="002D4984" w:rsidRPr="002D4984" w:rsidRDefault="002D4984" w:rsidP="004A349F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iCs/>
                <w:sz w:val="18"/>
                <w:szCs w:val="18"/>
                <w:lang w:val="pl-PL"/>
              </w:rPr>
            </w:pPr>
            <w:r w:rsidRPr="00202898">
              <w:rPr>
                <w:iCs/>
                <w:sz w:val="18"/>
                <w:szCs w:val="18"/>
                <w:lang w:val="pl-PL"/>
              </w:rPr>
              <w:t xml:space="preserve">Lub inną jednostką chorobowa </w:t>
            </w:r>
          </w:p>
          <w:p w14:paraId="678A591C" w14:textId="227145A4" w:rsidR="002D4984" w:rsidRPr="00202898" w:rsidRDefault="002D4984" w:rsidP="004A349F">
            <w:pPr>
              <w:spacing w:afterLines="40" w:after="96"/>
              <w:rPr>
                <w:i/>
                <w:iCs/>
                <w:color w:val="FF0000"/>
                <w:sz w:val="18"/>
                <w:szCs w:val="18"/>
                <w:lang w:val="pl-PL"/>
              </w:rPr>
            </w:pPr>
            <w:r w:rsidRPr="00202898">
              <w:rPr>
                <w:i/>
                <w:iCs/>
                <w:sz w:val="18"/>
                <w:szCs w:val="18"/>
                <w:lang w:val="pl-PL"/>
              </w:rPr>
              <w:t>Opis przypadku i ocena stanu pacjenta zgodna z kryteriami oceny  ustalonymi przez  zespół  programowy dla kierunku  Pielęgniarstwo</w:t>
            </w:r>
          </w:p>
        </w:tc>
        <w:tc>
          <w:tcPr>
            <w:tcW w:w="1496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DDE7339" w14:textId="78E19D42" w:rsidR="002D4984" w:rsidRPr="002D4984" w:rsidRDefault="002D4984" w:rsidP="004A349F">
            <w:pPr>
              <w:spacing w:afterLines="40" w:after="96"/>
              <w:rPr>
                <w:iCs/>
                <w:sz w:val="18"/>
                <w:szCs w:val="18"/>
                <w:lang w:val="pl-PL"/>
              </w:rPr>
            </w:pPr>
            <w:r w:rsidRPr="00202898">
              <w:rPr>
                <w:iCs/>
                <w:sz w:val="18"/>
                <w:szCs w:val="18"/>
                <w:lang w:val="pl-PL"/>
              </w:rPr>
              <w:t>D.W.24; D.W.26; D.U.1; D.U.11; D.U.30.</w:t>
            </w:r>
          </w:p>
        </w:tc>
      </w:tr>
      <w:tr w:rsidR="004A349F" w:rsidRPr="001543CD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1C1B153A" w:rsidR="004A349F" w:rsidRPr="001543CD" w:rsidRDefault="004A349F" w:rsidP="002740F2">
            <w:pPr>
              <w:pStyle w:val="Styltabeli6"/>
              <w:jc w:val="center"/>
              <w:rPr>
                <w:rFonts w:ascii="Arial" w:hAnsi="Arial" w:cs="Arial"/>
                <w:color w:val="FEFFFF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</w:p>
        </w:tc>
      </w:tr>
      <w:tr w:rsidR="004A349F" w:rsidRPr="00EC2086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210D12BC" w:rsidR="004A349F" w:rsidRPr="00347BBC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M1</w:t>
            </w:r>
            <w:r>
              <w:rPr>
                <w:rFonts w:ascii="Arial" w:hAnsi="Arial" w:cs="Arial"/>
                <w:color w:val="00608B"/>
              </w:rPr>
              <w:t>- WYKŁAD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1F7E811D" w:rsidR="004A349F" w:rsidRPr="00202898" w:rsidRDefault="004A349F" w:rsidP="004A349F">
            <w:pPr>
              <w:pStyle w:val="Styltabeli2"/>
              <w:spacing w:afterLines="40" w:after="96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028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 Wykład on-line, Prezentacja multimedialna,</w:t>
            </w:r>
          </w:p>
        </w:tc>
      </w:tr>
      <w:tr w:rsidR="004A349F" w:rsidRPr="00EC2086" w14:paraId="5DB2688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5AF773C0" w:rsidR="004A349F" w:rsidRPr="00347BBC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M2</w:t>
            </w:r>
            <w:r>
              <w:rPr>
                <w:rFonts w:ascii="Arial" w:hAnsi="Arial" w:cs="Arial"/>
                <w:color w:val="00608B"/>
              </w:rPr>
              <w:t xml:space="preserve">- </w:t>
            </w:r>
            <w:r w:rsidRPr="00FE48B3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1F51" w14:textId="79E8B042" w:rsidR="004A349F" w:rsidRPr="00202898" w:rsidRDefault="004A349F" w:rsidP="004A349F">
            <w:pPr>
              <w:pStyle w:val="Styltabeli2"/>
              <w:spacing w:afterLines="40" w:after="96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2028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Dyskusja, </w:t>
            </w:r>
            <w:proofErr w:type="spellStart"/>
            <w:r w:rsidR="004B2B10" w:rsidRPr="002028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Prebryfing</w:t>
            </w:r>
            <w:proofErr w:type="spellEnd"/>
            <w:r w:rsidR="004B2B10" w:rsidRPr="002028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4B2B10" w:rsidRPr="002028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debryfing</w:t>
            </w:r>
            <w:proofErr w:type="spellEnd"/>
            <w:r w:rsidRPr="002028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Ćwiczenia w warunkach symulowanych, Wirtualny pacjent, Symulowany Pacjent, Wysoka Wierność</w:t>
            </w:r>
          </w:p>
        </w:tc>
      </w:tr>
      <w:tr w:rsidR="004A349F" w14:paraId="7FFDD9C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DCEE" w14:textId="6D3323E4" w:rsidR="004A349F" w:rsidRPr="00347BBC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M3</w:t>
            </w:r>
            <w:r>
              <w:rPr>
                <w:rFonts w:ascii="Arial" w:hAnsi="Arial" w:cs="Arial"/>
                <w:color w:val="00608B"/>
              </w:rPr>
              <w:t xml:space="preserve"> – ZAJĘCIA PRAKTYCZNE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558E" w14:textId="6E367A2B" w:rsidR="004A349F" w:rsidRPr="00202898" w:rsidRDefault="004A349F" w:rsidP="004A349F">
            <w:pPr>
              <w:pStyle w:val="Styltabeli2"/>
              <w:spacing w:afterLines="40" w:after="96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2028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Dyskusja, Analiza przypadku, Burza mózgów, Pokaz, Nauczanie przy łóżk</w:t>
            </w:r>
            <w:r w:rsidR="004B2B10" w:rsidRPr="002028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 chorego, Ćwiczenia</w:t>
            </w:r>
            <w:r w:rsidRPr="002028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praktyczne, </w:t>
            </w:r>
            <w:r w:rsidR="004B2B10" w:rsidRPr="002028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instruktaż wstępny, bieżący , końcowy</w:t>
            </w:r>
          </w:p>
        </w:tc>
      </w:tr>
      <w:tr w:rsidR="004A349F" w14:paraId="684DA1D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9E75D" w14:textId="5E10D5C5" w:rsidR="004A349F" w:rsidRPr="00347BBC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M4</w:t>
            </w:r>
            <w:r>
              <w:rPr>
                <w:rFonts w:ascii="Arial" w:hAnsi="Arial" w:cs="Arial"/>
                <w:color w:val="00608B"/>
              </w:rPr>
              <w:t>- PWS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DBCB7" w14:textId="4FCFBC7D" w:rsidR="004A349F" w:rsidRPr="00202898" w:rsidRDefault="004A349F" w:rsidP="004A349F">
            <w:pPr>
              <w:pStyle w:val="Styltabeli2"/>
              <w:spacing w:afterLines="40" w:after="96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 w:rsidRPr="002028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Studium przypadku</w:t>
            </w:r>
            <w:r w:rsidR="004B2B10" w:rsidRPr="002028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przygotowanie opisu przypadku w ramach samokształcenia</w:t>
            </w:r>
          </w:p>
        </w:tc>
      </w:tr>
      <w:tr w:rsidR="004A349F" w:rsidRPr="001543CD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4EA6F613" w:rsidR="004A349F" w:rsidRPr="001543CD" w:rsidRDefault="004A349F" w:rsidP="002740F2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</w:p>
        </w:tc>
      </w:tr>
      <w:tr w:rsidR="004A349F" w:rsidRPr="003769E8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4A349F" w:rsidRPr="003D7426" w:rsidRDefault="004A349F" w:rsidP="004A349F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63A16417" w:rsidR="004A349F" w:rsidRPr="00202898" w:rsidRDefault="004A349F" w:rsidP="004A349F">
            <w:pPr>
              <w:spacing w:afterLines="40" w:after="96" w:line="276" w:lineRule="auto"/>
              <w:rPr>
                <w:sz w:val="18"/>
                <w:szCs w:val="18"/>
                <w:lang w:val="pl-PL"/>
              </w:rPr>
            </w:pPr>
            <w:r w:rsidRPr="00202898">
              <w:rPr>
                <w:sz w:val="18"/>
                <w:szCs w:val="18"/>
                <w:lang w:val="pl-PL"/>
              </w:rPr>
              <w:t>118</w:t>
            </w:r>
          </w:p>
        </w:tc>
      </w:tr>
      <w:tr w:rsidR="004A349F" w:rsidRPr="003769E8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4A349F" w:rsidRPr="00347BBC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4CB7023C" w:rsidR="004A349F" w:rsidRPr="00202898" w:rsidRDefault="004A349F" w:rsidP="004A349F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202898">
              <w:rPr>
                <w:sz w:val="18"/>
                <w:szCs w:val="18"/>
                <w:lang w:val="pl-PL"/>
              </w:rPr>
              <w:t>17</w:t>
            </w:r>
          </w:p>
        </w:tc>
      </w:tr>
      <w:tr w:rsidR="004A349F" w:rsidRPr="003769E8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4A349F" w:rsidRPr="00347BBC" w:rsidRDefault="004A349F" w:rsidP="004A349F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513BE9C5" w:rsidR="004A349F" w:rsidRPr="00202898" w:rsidRDefault="004A349F" w:rsidP="004A349F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202898">
              <w:rPr>
                <w:sz w:val="18"/>
                <w:szCs w:val="18"/>
                <w:lang w:val="pl-PL"/>
              </w:rPr>
              <w:t>135</w:t>
            </w:r>
          </w:p>
        </w:tc>
      </w:tr>
      <w:tr w:rsidR="004A349F" w:rsidRPr="003769E8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4A349F" w:rsidRPr="0037612C" w:rsidRDefault="004A349F" w:rsidP="004A349F">
            <w:pPr>
              <w:jc w:val="center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4A349F" w:rsidRPr="0098741F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D0D9B" w14:textId="130C2A66" w:rsidR="004A349F" w:rsidRPr="00202898" w:rsidRDefault="004A349F" w:rsidP="004A349F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202898">
              <w:rPr>
                <w:sz w:val="18"/>
                <w:szCs w:val="18"/>
                <w:lang w:val="pl-PL"/>
              </w:rPr>
              <w:lastRenderedPageBreak/>
              <w:t>Wszystkie zajęcia są obowiązkowe.</w:t>
            </w:r>
          </w:p>
          <w:p w14:paraId="54C3566E" w14:textId="42AE2FF5" w:rsidR="00292F8F" w:rsidRPr="00651358" w:rsidRDefault="00292F8F" w:rsidP="004A349F">
            <w:pPr>
              <w:spacing w:afterLines="40" w:after="96"/>
              <w:rPr>
                <w:b/>
                <w:sz w:val="18"/>
                <w:szCs w:val="18"/>
                <w:lang w:val="pl-PL"/>
              </w:rPr>
            </w:pPr>
            <w:r w:rsidRPr="00651358">
              <w:rPr>
                <w:b/>
                <w:sz w:val="18"/>
                <w:szCs w:val="18"/>
                <w:lang w:val="pl-PL"/>
              </w:rPr>
              <w:t>Przedmiot kończy się egzaminem</w:t>
            </w:r>
            <w:r w:rsidR="006F03C8" w:rsidRPr="00651358">
              <w:rPr>
                <w:b/>
                <w:sz w:val="18"/>
                <w:szCs w:val="18"/>
                <w:lang w:val="pl-PL"/>
              </w:rPr>
              <w:t xml:space="preserve"> po V semestrze.</w:t>
            </w:r>
          </w:p>
          <w:p w14:paraId="08ADB10D" w14:textId="7104CC50" w:rsidR="00292F8F" w:rsidRPr="00651358" w:rsidRDefault="00292F8F" w:rsidP="004A349F">
            <w:pPr>
              <w:spacing w:afterLines="40" w:after="96"/>
              <w:rPr>
                <w:b/>
                <w:sz w:val="18"/>
                <w:szCs w:val="18"/>
                <w:lang w:val="pl-PL"/>
              </w:rPr>
            </w:pPr>
            <w:r w:rsidRPr="00651358">
              <w:rPr>
                <w:b/>
                <w:sz w:val="18"/>
                <w:szCs w:val="18"/>
                <w:lang w:val="pl-PL"/>
              </w:rPr>
              <w:t>Zajęcia praktyczne kończą się zaliczeniem z oceną</w:t>
            </w:r>
            <w:r w:rsidR="006F03C8" w:rsidRPr="00651358">
              <w:rPr>
                <w:b/>
                <w:sz w:val="18"/>
                <w:szCs w:val="18"/>
                <w:lang w:val="pl-PL"/>
              </w:rPr>
              <w:t>.</w:t>
            </w:r>
          </w:p>
          <w:p w14:paraId="2E2FFA7B" w14:textId="07A1E6F6" w:rsidR="004A349F" w:rsidRPr="00202898" w:rsidRDefault="006F03C8" w:rsidP="004A349F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202898">
              <w:rPr>
                <w:sz w:val="18"/>
                <w:szCs w:val="18"/>
                <w:lang w:val="pl-PL"/>
              </w:rPr>
              <w:t>Warunki dopuszczenia</w:t>
            </w:r>
            <w:r w:rsidR="00292F8F" w:rsidRPr="00202898">
              <w:rPr>
                <w:sz w:val="18"/>
                <w:szCs w:val="18"/>
                <w:lang w:val="pl-PL"/>
              </w:rPr>
              <w:t xml:space="preserve"> do egz</w:t>
            </w:r>
            <w:r w:rsidRPr="00202898">
              <w:rPr>
                <w:sz w:val="18"/>
                <w:szCs w:val="18"/>
                <w:lang w:val="pl-PL"/>
              </w:rPr>
              <w:t>aminu</w:t>
            </w:r>
            <w:r w:rsidR="00292F8F" w:rsidRPr="00202898">
              <w:rPr>
                <w:sz w:val="18"/>
                <w:szCs w:val="18"/>
                <w:lang w:val="pl-PL"/>
              </w:rPr>
              <w:t>:</w:t>
            </w:r>
          </w:p>
          <w:p w14:paraId="1813EE5A" w14:textId="4EF3BD79" w:rsidR="004A349F" w:rsidRDefault="004A349F" w:rsidP="004A349F">
            <w:pPr>
              <w:rPr>
                <w:sz w:val="18"/>
                <w:szCs w:val="18"/>
                <w:lang w:val="pl-PL"/>
              </w:rPr>
            </w:pPr>
            <w:r w:rsidRPr="00202898">
              <w:rPr>
                <w:sz w:val="18"/>
                <w:szCs w:val="18"/>
                <w:lang w:val="pl-PL"/>
              </w:rPr>
              <w:t>1.</w:t>
            </w:r>
            <w:r w:rsidR="00C2548D">
              <w:rPr>
                <w:sz w:val="18"/>
                <w:szCs w:val="18"/>
                <w:lang w:val="pl-PL"/>
              </w:rPr>
              <w:t xml:space="preserve">obecność na wykładach, 2. </w:t>
            </w:r>
            <w:r w:rsidRPr="00202898">
              <w:rPr>
                <w:sz w:val="18"/>
                <w:szCs w:val="18"/>
                <w:lang w:val="pl-PL"/>
              </w:rPr>
              <w:t>uzyskanie z</w:t>
            </w:r>
            <w:r w:rsidR="00C2548D">
              <w:rPr>
                <w:sz w:val="18"/>
                <w:szCs w:val="18"/>
                <w:lang w:val="pl-PL"/>
              </w:rPr>
              <w:t>aliczenia z zajęć praktycznych 3</w:t>
            </w:r>
            <w:r w:rsidRPr="00202898">
              <w:rPr>
                <w:sz w:val="18"/>
                <w:szCs w:val="18"/>
                <w:lang w:val="pl-PL"/>
              </w:rPr>
              <w:t>.zaliczenie godzin bez udziału nauczyc</w:t>
            </w:r>
            <w:r w:rsidR="00C2548D">
              <w:rPr>
                <w:sz w:val="18"/>
                <w:szCs w:val="18"/>
                <w:lang w:val="pl-PL"/>
              </w:rPr>
              <w:t>iela (praca własna studenta).</w:t>
            </w:r>
          </w:p>
          <w:p w14:paraId="74ECC54E" w14:textId="33F8F39D" w:rsidR="00B40A08" w:rsidRPr="00202898" w:rsidRDefault="00B40A08" w:rsidP="004A349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zaliczenia zajęć praktycznych:</w:t>
            </w:r>
          </w:p>
          <w:p w14:paraId="4FABB29C" w14:textId="55CEF0F7" w:rsidR="004A349F" w:rsidRPr="00202898" w:rsidRDefault="00B40A08" w:rsidP="004A349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  <w:r w:rsidR="00292F8F" w:rsidRPr="00202898">
              <w:rPr>
                <w:sz w:val="18"/>
                <w:szCs w:val="18"/>
                <w:lang w:val="pl-PL"/>
              </w:rPr>
              <w:t xml:space="preserve">. </w:t>
            </w:r>
            <w:r w:rsidR="004A349F" w:rsidRPr="00202898">
              <w:rPr>
                <w:sz w:val="18"/>
                <w:szCs w:val="18"/>
                <w:lang w:val="pl-PL"/>
              </w:rPr>
              <w:t>obowiązkowa obecność na zajęciach 2.przestrzeganie regulaminu zajęć praktycznych 3.oddanie dokumentacji procesu piel</w:t>
            </w:r>
            <w:r w:rsidR="00C2548D">
              <w:rPr>
                <w:sz w:val="18"/>
                <w:szCs w:val="18"/>
                <w:lang w:val="pl-PL"/>
              </w:rPr>
              <w:t xml:space="preserve">ęgnowania (i/lub raportu), </w:t>
            </w:r>
            <w:r w:rsidR="004A349F" w:rsidRPr="00202898">
              <w:rPr>
                <w:sz w:val="18"/>
                <w:szCs w:val="18"/>
                <w:lang w:val="pl-PL"/>
              </w:rPr>
              <w:t>4.zaliczenie tematów zajęć 5.zaliczenie efektów uczenia się- wg dzienniczka umiejętności</w:t>
            </w:r>
          </w:p>
          <w:p w14:paraId="1609A7F6" w14:textId="557444D3" w:rsidR="004A349F" w:rsidRPr="00B40A08" w:rsidRDefault="002E1C35" w:rsidP="00B40A08">
            <w:pPr>
              <w:rPr>
                <w:sz w:val="18"/>
                <w:szCs w:val="18"/>
                <w:lang w:val="pl-PL"/>
              </w:rPr>
            </w:pPr>
            <w:r w:rsidRPr="00202898">
              <w:rPr>
                <w:sz w:val="18"/>
                <w:szCs w:val="18"/>
                <w:lang w:val="pl-PL"/>
              </w:rPr>
              <w:t>Zaliczenie efektów uczenia się realizowanych na poszczególnych formach zajęć przeprowadza się w oparciu</w:t>
            </w:r>
            <w:r w:rsidR="00202898" w:rsidRPr="00202898">
              <w:rPr>
                <w:sz w:val="18"/>
                <w:szCs w:val="18"/>
                <w:lang w:val="pl-PL"/>
              </w:rPr>
              <w:t xml:space="preserve"> o  kryteria</w:t>
            </w:r>
            <w:r w:rsidRPr="00202898">
              <w:rPr>
                <w:sz w:val="18"/>
                <w:szCs w:val="18"/>
                <w:lang w:val="pl-PL"/>
              </w:rPr>
              <w:t xml:space="preserve"> oceniania ustalone prze zespół program</w:t>
            </w:r>
            <w:r w:rsidR="00C2548D">
              <w:rPr>
                <w:sz w:val="18"/>
                <w:szCs w:val="18"/>
                <w:lang w:val="pl-PL"/>
              </w:rPr>
              <w:t>owy dla kierunku P</w:t>
            </w:r>
            <w:r w:rsidR="00B40A08">
              <w:rPr>
                <w:sz w:val="18"/>
                <w:szCs w:val="18"/>
                <w:lang w:val="pl-PL"/>
              </w:rPr>
              <w:t>ielęgniarstwo</w:t>
            </w:r>
          </w:p>
        </w:tc>
      </w:tr>
      <w:tr w:rsidR="004A349F" w:rsidRPr="001543CD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4A349F" w:rsidRPr="001543CD" w:rsidRDefault="004A349F" w:rsidP="004A349F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METODY OCENY POSTĘPU STUDENTÓW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(WERYFIKACJA EFEKTÓW UCZENIA SIĘ)</w:t>
            </w:r>
          </w:p>
        </w:tc>
      </w:tr>
      <w:tr w:rsidR="00292F8F" w:rsidRPr="0098741F" w14:paraId="77DAD077" w14:textId="77777777" w:rsidTr="00505DEC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4DAD177B" w:rsidR="00292F8F" w:rsidRPr="00347BBC" w:rsidRDefault="00292F8F" w:rsidP="002740F2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WIEDZY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BF5A0" w14:textId="536094E2" w:rsidR="00292F8F" w:rsidRPr="00202898" w:rsidRDefault="00292F8F" w:rsidP="00292F8F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02898">
              <w:rPr>
                <w:sz w:val="18"/>
                <w:szCs w:val="18"/>
                <w:lang w:val="pl-PL"/>
              </w:rPr>
              <w:t>Test wielokrotnego wyboru, odpowiedź ustna lub pisemna</w:t>
            </w:r>
          </w:p>
        </w:tc>
      </w:tr>
      <w:tr w:rsidR="00292F8F" w:rsidRPr="0098741F" w14:paraId="798C4FFF" w14:textId="77777777" w:rsidTr="00505DEC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24AC0637" w:rsidR="00292F8F" w:rsidRPr="00347BBC" w:rsidRDefault="00292F8F" w:rsidP="002740F2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84C84" w14:textId="474A9FB0" w:rsidR="00292F8F" w:rsidRPr="00202898" w:rsidRDefault="00505DEC" w:rsidP="00292F8F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</w:t>
            </w:r>
            <w:r w:rsidR="00292F8F" w:rsidRPr="00202898">
              <w:rPr>
                <w:sz w:val="18"/>
                <w:szCs w:val="18"/>
                <w:lang w:val="pl-PL"/>
              </w:rPr>
              <w:t>prawdzian praktyczny, obserwacja wykonywanych procedur, opracowanie raportu pielęgniarskiego, opracowanie dokumentacji procesu pielęgnowania i całościowej oceny geriatrycznej</w:t>
            </w:r>
            <w:r w:rsidR="002E1C35" w:rsidRPr="00202898">
              <w:rPr>
                <w:sz w:val="18"/>
                <w:szCs w:val="18"/>
                <w:lang w:val="pl-PL"/>
              </w:rPr>
              <w:t xml:space="preserve">, </w:t>
            </w:r>
          </w:p>
        </w:tc>
      </w:tr>
      <w:tr w:rsidR="00292F8F" w:rsidRPr="0098741F" w14:paraId="59F509B5" w14:textId="77777777" w:rsidTr="00505DEC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50FC11B2" w:rsidR="00292F8F" w:rsidRPr="00347BBC" w:rsidRDefault="00292F8F" w:rsidP="002740F2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73C5" w14:textId="2AE05B89" w:rsidR="00292F8F" w:rsidRPr="00202898" w:rsidRDefault="00505DEC" w:rsidP="00292F8F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</w:t>
            </w:r>
            <w:r w:rsidR="00292F8F" w:rsidRPr="00202898">
              <w:rPr>
                <w:sz w:val="18"/>
                <w:szCs w:val="18"/>
                <w:lang w:val="pl-PL"/>
              </w:rPr>
              <w:t>ktywność na zajęciach, obserwacja zachowania wobec pacjentów, kolegów, ocena pracy w grupie.</w:t>
            </w:r>
          </w:p>
        </w:tc>
      </w:tr>
      <w:tr w:rsidR="00292F8F" w:rsidRPr="0098741F" w14:paraId="73F174D0" w14:textId="77777777" w:rsidTr="00505DEC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DBCC" w14:textId="1197A750" w:rsidR="00292F8F" w:rsidRPr="00347BBC" w:rsidRDefault="00292F8F" w:rsidP="00292F8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PRACA  WŁASNA STUDENTA (pod kierunkiem)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022BE" w14:textId="7E51C958" w:rsidR="00292F8F" w:rsidRPr="00202898" w:rsidRDefault="00292F8F" w:rsidP="00292F8F">
            <w:pPr>
              <w:spacing w:afterLines="40" w:after="96"/>
              <w:rPr>
                <w:iCs/>
                <w:sz w:val="18"/>
                <w:szCs w:val="18"/>
                <w:lang w:val="pl-PL"/>
              </w:rPr>
            </w:pPr>
            <w:r w:rsidRPr="00202898">
              <w:rPr>
                <w:iCs/>
                <w:sz w:val="18"/>
                <w:szCs w:val="18"/>
                <w:lang w:val="pl-PL"/>
              </w:rPr>
              <w:t>Aktywność własna Studenta, proces pielęgnowania na podstawie studium przypadku</w:t>
            </w:r>
          </w:p>
        </w:tc>
      </w:tr>
      <w:tr w:rsidR="00292F8F" w:rsidRPr="0098741F" w14:paraId="36843DF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6012A69B" w:rsidR="00292F8F" w:rsidRPr="00347BBC" w:rsidRDefault="00292F8F" w:rsidP="002740F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1068" w14:textId="5DF9BB97" w:rsidR="00292F8F" w:rsidRPr="00202898" w:rsidRDefault="00292F8F" w:rsidP="00292F8F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02898">
              <w:rPr>
                <w:sz w:val="18"/>
                <w:szCs w:val="18"/>
                <w:lang w:val="pl-PL"/>
              </w:rPr>
              <w:t>Kolokwium, Aktywność na zajęciac</w:t>
            </w:r>
            <w:r w:rsidR="00247966">
              <w:rPr>
                <w:sz w:val="18"/>
                <w:szCs w:val="18"/>
                <w:lang w:val="pl-PL"/>
              </w:rPr>
              <w:t>h, Studium przypadku, Test wielo</w:t>
            </w:r>
            <w:r w:rsidRPr="00202898">
              <w:rPr>
                <w:sz w:val="18"/>
                <w:szCs w:val="18"/>
                <w:lang w:val="pl-PL"/>
              </w:rPr>
              <w:t>krotnego wyboru, Ćwiczenia praktyczne, Raport pielęgniarski, Dokumentacja procesu pielęgnowania</w:t>
            </w:r>
            <w:r w:rsidR="002E1C35" w:rsidRPr="00202898">
              <w:rPr>
                <w:sz w:val="18"/>
                <w:szCs w:val="18"/>
                <w:lang w:val="pl-PL"/>
              </w:rPr>
              <w:t xml:space="preserve"> - </w:t>
            </w:r>
          </w:p>
        </w:tc>
      </w:tr>
      <w:tr w:rsidR="00292F8F" w:rsidRPr="003769E8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1913FFFA" w:rsidR="00292F8F" w:rsidRPr="00347BBC" w:rsidRDefault="00292F8F" w:rsidP="00292F8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</w:p>
          <w:p w14:paraId="5F36CA1E" w14:textId="77777777" w:rsidR="00292F8F" w:rsidRPr="00347BBC" w:rsidRDefault="00292F8F" w:rsidP="00292F8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(I </w:t>
            </w:r>
            <w:proofErr w:type="spellStart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i</w:t>
            </w:r>
            <w:proofErr w:type="spellEnd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 II termin)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8E538" w14:textId="37FC54E0" w:rsidR="00200C26" w:rsidRPr="00202898" w:rsidRDefault="00200C26" w:rsidP="00200C26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202898">
              <w:rPr>
                <w:sz w:val="18"/>
                <w:szCs w:val="18"/>
                <w:lang w:val="pl-PL"/>
              </w:rPr>
              <w:t xml:space="preserve">Termin I: Test </w:t>
            </w:r>
            <w:r w:rsidR="004B2B10" w:rsidRPr="00202898">
              <w:rPr>
                <w:sz w:val="18"/>
                <w:szCs w:val="18"/>
                <w:lang w:val="pl-PL"/>
              </w:rPr>
              <w:t xml:space="preserve">wielokrotnego wyboru </w:t>
            </w:r>
            <w:r w:rsidRPr="00202898">
              <w:rPr>
                <w:sz w:val="18"/>
                <w:szCs w:val="18"/>
                <w:lang w:val="pl-PL"/>
              </w:rPr>
              <w:t>40</w:t>
            </w:r>
            <w:r w:rsidR="004B2B10" w:rsidRPr="00202898">
              <w:rPr>
                <w:sz w:val="18"/>
                <w:szCs w:val="18"/>
                <w:lang w:val="pl-PL"/>
              </w:rPr>
              <w:t xml:space="preserve">-50 </w:t>
            </w:r>
            <w:r w:rsidRPr="00202898">
              <w:rPr>
                <w:sz w:val="18"/>
                <w:szCs w:val="18"/>
                <w:lang w:val="pl-PL"/>
              </w:rPr>
              <w:t xml:space="preserve"> pytań</w:t>
            </w:r>
          </w:p>
          <w:p w14:paraId="3C4E6E6D" w14:textId="79C620C7" w:rsidR="00200C26" w:rsidRPr="00202898" w:rsidRDefault="00200C26" w:rsidP="00200C26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202898">
              <w:rPr>
                <w:sz w:val="18"/>
                <w:szCs w:val="18"/>
                <w:lang w:val="pl-PL"/>
              </w:rPr>
              <w:t xml:space="preserve">Termin II: Test </w:t>
            </w:r>
            <w:r w:rsidR="004B2B10" w:rsidRPr="00202898">
              <w:rPr>
                <w:sz w:val="18"/>
                <w:szCs w:val="18"/>
                <w:lang w:val="pl-PL"/>
              </w:rPr>
              <w:t xml:space="preserve">wielokrotnego wyboru </w:t>
            </w:r>
            <w:r w:rsidRPr="00202898">
              <w:rPr>
                <w:sz w:val="18"/>
                <w:szCs w:val="18"/>
                <w:lang w:val="pl-PL"/>
              </w:rPr>
              <w:t>40</w:t>
            </w:r>
            <w:r w:rsidR="004B2B10" w:rsidRPr="00202898">
              <w:rPr>
                <w:sz w:val="18"/>
                <w:szCs w:val="18"/>
                <w:lang w:val="pl-PL"/>
              </w:rPr>
              <w:t>-50</w:t>
            </w:r>
            <w:r w:rsidRPr="00202898">
              <w:rPr>
                <w:sz w:val="18"/>
                <w:szCs w:val="18"/>
                <w:lang w:val="pl-PL"/>
              </w:rPr>
              <w:t xml:space="preserve"> pytań lub ustna odpowiedź na 3 pytania otwarte </w:t>
            </w:r>
          </w:p>
          <w:p w14:paraId="53F4CD3E" w14:textId="3DE3F19E" w:rsidR="00292F8F" w:rsidRPr="00202898" w:rsidRDefault="00292F8F" w:rsidP="00292F8F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292F8F" w:rsidRPr="003769E8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292F8F" w:rsidRPr="001543CD" w:rsidRDefault="00292F8F" w:rsidP="00292F8F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KRYTERIA EGZAMINU/ ZALICZENIA Z OCENĄ</w:t>
            </w:r>
          </w:p>
        </w:tc>
      </w:tr>
      <w:tr w:rsidR="00651358" w:rsidRPr="0098741F" w14:paraId="6EEBDDC5" w14:textId="77777777" w:rsidTr="00F73EB4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DA05D" w14:textId="37EF1942" w:rsidR="00651358" w:rsidRPr="00651358" w:rsidRDefault="00651358" w:rsidP="00651358">
            <w:pPr>
              <w:jc w:val="center"/>
              <w:rPr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2,0 (niedostateczną)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8CD91" w14:textId="77777777" w:rsidR="00651358" w:rsidRPr="00651358" w:rsidRDefault="00651358" w:rsidP="00651358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≤ 64% maksymalnej liczby punktów.</w:t>
            </w:r>
          </w:p>
          <w:p w14:paraId="3CDCF26E" w14:textId="77777777" w:rsidR="00651358" w:rsidRPr="00651358" w:rsidRDefault="00651358" w:rsidP="00651358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 xml:space="preserve">Umiejętności: efekty uczenia się nie są opanowane na poziomie podstawowym, mimo ukierunkowania nauczyciela; brak aktywności na zajęciach; nie podejmuje współpracy w </w:t>
            </w:r>
            <w:proofErr w:type="spellStart"/>
            <w:r w:rsidRPr="00651358">
              <w:rPr>
                <w:sz w:val="20"/>
                <w:szCs w:val="20"/>
              </w:rPr>
              <w:t>zespole.</w:t>
            </w:r>
            <w:proofErr w:type="spellEnd"/>
          </w:p>
          <w:p w14:paraId="4C5834BC" w14:textId="00905A18" w:rsidR="00651358" w:rsidRPr="00651358" w:rsidRDefault="00651358" w:rsidP="00651358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 xml:space="preserve">Kompetencje społeczne: efekty uczenia </w:t>
            </w:r>
            <w:proofErr w:type="spellStart"/>
            <w:r w:rsidRPr="00651358">
              <w:rPr>
                <w:sz w:val="20"/>
                <w:szCs w:val="20"/>
              </w:rPr>
              <w:t>się</w:t>
            </w:r>
            <w:proofErr w:type="spellEnd"/>
            <w:r w:rsidRPr="00651358">
              <w:rPr>
                <w:sz w:val="20"/>
                <w:szCs w:val="20"/>
              </w:rPr>
              <w:t xml:space="preserve"> </w:t>
            </w:r>
            <w:proofErr w:type="spellStart"/>
            <w:r w:rsidRPr="00651358">
              <w:rPr>
                <w:sz w:val="20"/>
                <w:szCs w:val="20"/>
              </w:rPr>
              <w:t>opanowane</w:t>
            </w:r>
            <w:proofErr w:type="spellEnd"/>
            <w:r w:rsidRPr="00651358">
              <w:rPr>
                <w:sz w:val="20"/>
                <w:szCs w:val="20"/>
              </w:rPr>
              <w:t xml:space="preserve"> </w:t>
            </w:r>
            <w:proofErr w:type="spellStart"/>
            <w:r w:rsidRPr="00651358">
              <w:rPr>
                <w:sz w:val="20"/>
                <w:szCs w:val="20"/>
              </w:rPr>
              <w:t>na</w:t>
            </w:r>
            <w:proofErr w:type="spellEnd"/>
            <w:r w:rsidRPr="00651358">
              <w:rPr>
                <w:sz w:val="20"/>
                <w:szCs w:val="20"/>
              </w:rPr>
              <w:t xml:space="preserve"> </w:t>
            </w:r>
            <w:proofErr w:type="spellStart"/>
            <w:r w:rsidRPr="00651358">
              <w:rPr>
                <w:sz w:val="20"/>
                <w:szCs w:val="20"/>
              </w:rPr>
              <w:t>poziomie</w:t>
            </w:r>
            <w:proofErr w:type="spellEnd"/>
            <w:r w:rsidRPr="00651358">
              <w:rPr>
                <w:sz w:val="20"/>
                <w:szCs w:val="20"/>
              </w:rPr>
              <w:t xml:space="preserve"> </w:t>
            </w:r>
            <w:proofErr w:type="spellStart"/>
            <w:r w:rsidRPr="00651358">
              <w:rPr>
                <w:sz w:val="20"/>
                <w:szCs w:val="20"/>
              </w:rPr>
              <w:t>niezadowalającym</w:t>
            </w:r>
            <w:proofErr w:type="spellEnd"/>
            <w:r w:rsidRPr="00651358">
              <w:rPr>
                <w:sz w:val="20"/>
                <w:szCs w:val="20"/>
              </w:rPr>
              <w:t xml:space="preserve">; </w:t>
            </w:r>
            <w:proofErr w:type="spellStart"/>
            <w:r w:rsidRPr="00651358">
              <w:rPr>
                <w:sz w:val="20"/>
                <w:szCs w:val="20"/>
              </w:rPr>
              <w:t>brak</w:t>
            </w:r>
            <w:proofErr w:type="spellEnd"/>
            <w:r w:rsidRPr="00651358">
              <w:rPr>
                <w:sz w:val="20"/>
                <w:szCs w:val="20"/>
              </w:rPr>
              <w:t xml:space="preserve"> </w:t>
            </w:r>
            <w:proofErr w:type="spellStart"/>
            <w:r w:rsidRPr="00651358">
              <w:rPr>
                <w:sz w:val="20"/>
                <w:szCs w:val="20"/>
              </w:rPr>
              <w:t>poszanowania</w:t>
            </w:r>
            <w:proofErr w:type="spellEnd"/>
            <w:r w:rsidRPr="00651358">
              <w:rPr>
                <w:sz w:val="20"/>
                <w:szCs w:val="20"/>
              </w:rPr>
              <w:t xml:space="preserve"> </w:t>
            </w:r>
            <w:proofErr w:type="spellStart"/>
            <w:r w:rsidRPr="00651358">
              <w:rPr>
                <w:sz w:val="20"/>
                <w:szCs w:val="20"/>
              </w:rPr>
              <w:t>zasad</w:t>
            </w:r>
            <w:proofErr w:type="spellEnd"/>
            <w:r w:rsidRPr="00651358">
              <w:rPr>
                <w:sz w:val="20"/>
                <w:szCs w:val="20"/>
              </w:rPr>
              <w:t xml:space="preserve"> </w:t>
            </w:r>
            <w:proofErr w:type="spellStart"/>
            <w:r w:rsidRPr="00651358">
              <w:rPr>
                <w:sz w:val="20"/>
                <w:szCs w:val="20"/>
              </w:rPr>
              <w:t>współpracy</w:t>
            </w:r>
            <w:proofErr w:type="spellEnd"/>
            <w:r w:rsidRPr="00651358">
              <w:rPr>
                <w:sz w:val="20"/>
                <w:szCs w:val="20"/>
              </w:rPr>
              <w:t xml:space="preserve">, </w:t>
            </w:r>
            <w:proofErr w:type="spellStart"/>
            <w:r w:rsidRPr="00651358">
              <w:rPr>
                <w:sz w:val="20"/>
                <w:szCs w:val="20"/>
              </w:rPr>
              <w:t>empatii</w:t>
            </w:r>
            <w:proofErr w:type="spellEnd"/>
            <w:r w:rsidRPr="00651358">
              <w:rPr>
                <w:sz w:val="20"/>
                <w:szCs w:val="20"/>
              </w:rPr>
              <w:t xml:space="preserve"> </w:t>
            </w:r>
            <w:proofErr w:type="spellStart"/>
            <w:r w:rsidRPr="00651358">
              <w:rPr>
                <w:sz w:val="20"/>
                <w:szCs w:val="20"/>
              </w:rPr>
              <w:t>i</w:t>
            </w:r>
            <w:proofErr w:type="spellEnd"/>
            <w:r w:rsidRPr="00651358">
              <w:rPr>
                <w:sz w:val="20"/>
                <w:szCs w:val="20"/>
              </w:rPr>
              <w:t xml:space="preserve"> </w:t>
            </w:r>
            <w:proofErr w:type="spellStart"/>
            <w:r w:rsidRPr="00651358">
              <w:rPr>
                <w:sz w:val="20"/>
                <w:szCs w:val="20"/>
              </w:rPr>
              <w:t>odpowiedzialności</w:t>
            </w:r>
            <w:proofErr w:type="spellEnd"/>
          </w:p>
        </w:tc>
      </w:tr>
      <w:tr w:rsidR="00651358" w:rsidRPr="0098741F" w14:paraId="40BB5497" w14:textId="284958B4" w:rsidTr="00F73EB4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791B37C" w:rsidR="00651358" w:rsidRPr="00651358" w:rsidRDefault="00651358" w:rsidP="00651358">
            <w:pPr>
              <w:jc w:val="center"/>
              <w:rPr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3,0 (dostateczną)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F9EA6" w14:textId="77777777" w:rsidR="00651358" w:rsidRPr="00651358" w:rsidRDefault="00651358" w:rsidP="00651358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60-65% maksymalnej liczby punktów.</w:t>
            </w:r>
          </w:p>
          <w:p w14:paraId="7E626697" w14:textId="77777777" w:rsidR="00651358" w:rsidRPr="00651358" w:rsidRDefault="00651358" w:rsidP="00651358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podstawowym; student wymaga stałego ukierunkowania; korzysta z piśmiennictwa podstawowego w ograniczonym zakresie; aktywność minimalna; w pracy zespołowej wymaga stałej pomocy.</w:t>
            </w:r>
          </w:p>
          <w:p w14:paraId="20DCC7C9" w14:textId="6C0E5F14" w:rsidR="00651358" w:rsidRPr="00651358" w:rsidRDefault="00651358" w:rsidP="00651358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Kompetencje społeczne: efekty uczenia się opanowane na poziomie podstawowym.</w:t>
            </w:r>
          </w:p>
        </w:tc>
      </w:tr>
      <w:tr w:rsidR="00651358" w:rsidRPr="0098741F" w14:paraId="3642D4D9" w14:textId="23329713" w:rsidTr="00F73EB4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auto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02EDB93C" w:rsidR="00651358" w:rsidRPr="00651358" w:rsidRDefault="00651358" w:rsidP="00651358">
            <w:pPr>
              <w:jc w:val="center"/>
              <w:rPr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lastRenderedPageBreak/>
              <w:t>NA OCENĘ 3,5 (dostateczną plus)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7DAF5" w14:textId="77777777" w:rsidR="00651358" w:rsidRPr="00651358" w:rsidRDefault="00651358" w:rsidP="00651358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66-70% maksymalnej liczby punktów.</w:t>
            </w:r>
          </w:p>
          <w:p w14:paraId="4BD2B6D2" w14:textId="77777777" w:rsidR="00651358" w:rsidRPr="00651358" w:rsidRDefault="00651358" w:rsidP="00651358">
            <w:pPr>
              <w:pStyle w:val="Akapitzlist"/>
              <w:numPr>
                <w:ilvl w:val="0"/>
                <w:numId w:val="10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podstawowym w sposób usystematyzowany; student wymaga niewielkiego ukierunkowania; aktywność niewielka; w pracy zespołowej wymaga pomocy w ograniczonym zakresie; korzysta w pełni z piśmiennictwa podstawowego.</w:t>
            </w:r>
          </w:p>
          <w:p w14:paraId="66DA7B02" w14:textId="5FC60C4C" w:rsidR="00651358" w:rsidRPr="00651358" w:rsidRDefault="00651358" w:rsidP="00651358">
            <w:pPr>
              <w:pStyle w:val="Akapitzlist"/>
              <w:numPr>
                <w:ilvl w:val="0"/>
                <w:numId w:val="10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Kompetencje społeczne: efekty uczenia się opanowane na poziomie podstawowym w sposób uporządkowany.</w:t>
            </w:r>
          </w:p>
        </w:tc>
      </w:tr>
      <w:tr w:rsidR="00651358" w:rsidRPr="0098741F" w14:paraId="01D080D6" w14:textId="4E1E5B5E" w:rsidTr="00F73EB4">
        <w:trPr>
          <w:cantSplit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6FBC94B8" w:rsidR="00651358" w:rsidRPr="00651358" w:rsidRDefault="00651358" w:rsidP="00651358">
            <w:pPr>
              <w:jc w:val="center"/>
              <w:rPr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4,0 (dobrą)</w:t>
            </w:r>
          </w:p>
        </w:tc>
        <w:tc>
          <w:tcPr>
            <w:tcW w:w="6731" w:type="dxa"/>
            <w:gridSpan w:val="3"/>
            <w:tcBorders>
              <w:top w:val="single" w:sz="4" w:space="0" w:color="auto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24B82" w14:textId="77777777" w:rsidR="00651358" w:rsidRPr="00651358" w:rsidRDefault="00651358" w:rsidP="00651358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71–84% maksymalnej liczby punktów.</w:t>
            </w:r>
          </w:p>
          <w:p w14:paraId="5E8EFBB0" w14:textId="77777777" w:rsidR="00651358" w:rsidRPr="00651358" w:rsidRDefault="00651358" w:rsidP="00651358">
            <w:pPr>
              <w:pStyle w:val="Akapitzlist"/>
              <w:numPr>
                <w:ilvl w:val="0"/>
                <w:numId w:val="11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ponadpodstawowym, w sposób usystematyzowany; student samodzielny w sytuacjach typowych, potrafi formułować wnioski; aktywność zadowalająca; w pracy zespołowej nie wymaga pomocy w sytuacjach standardowych; korzysta z piśmiennictwa podstawowego w pełni, z uzupełniającego w ograniczonym zakresie.</w:t>
            </w:r>
          </w:p>
          <w:p w14:paraId="7DA3FEAF" w14:textId="4540B5E5" w:rsidR="00651358" w:rsidRPr="00651358" w:rsidRDefault="00651358" w:rsidP="00651358">
            <w:pPr>
              <w:pStyle w:val="Akapitzlist"/>
              <w:numPr>
                <w:ilvl w:val="0"/>
                <w:numId w:val="11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Kompetencje społeczne: efekty uczenia się opanowane na poziomie ponadpodstawowym, w sposób uporządkowany.</w:t>
            </w:r>
          </w:p>
        </w:tc>
      </w:tr>
      <w:tr w:rsidR="00651358" w:rsidRPr="0098741F" w14:paraId="79550A66" w14:textId="4A35AFEA" w:rsidTr="00F73EB4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5E9C797F" w:rsidR="00651358" w:rsidRPr="00651358" w:rsidRDefault="00651358" w:rsidP="00651358">
            <w:pPr>
              <w:jc w:val="center"/>
              <w:rPr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4,5  (dobrą plus)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F4E0" w14:textId="77777777" w:rsidR="00651358" w:rsidRPr="00651358" w:rsidRDefault="00651358" w:rsidP="00651358">
            <w:pPr>
              <w:pStyle w:val="NormalnyWeb"/>
              <w:numPr>
                <w:ilvl w:val="0"/>
                <w:numId w:val="12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85–89% maksymalnej liczby punktów.</w:t>
            </w:r>
          </w:p>
          <w:p w14:paraId="703608F2" w14:textId="77777777" w:rsidR="00651358" w:rsidRPr="00651358" w:rsidRDefault="00651358" w:rsidP="00651358">
            <w:pPr>
              <w:pStyle w:val="Akapitzlist"/>
              <w:numPr>
                <w:ilvl w:val="0"/>
                <w:numId w:val="12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ponadpodstawowym; student wykazuje się usystematyzowaną wiedzą i umiejętnościami; w dużej mierze samodzielny, ale w sytuacjach trudniejszych wymaga sporadycznego wsparcia; potrafi skorygować błędy po krótkim ukierunkowaniu.</w:t>
            </w:r>
          </w:p>
          <w:p w14:paraId="08AA729C" w14:textId="43A37115" w:rsidR="00651358" w:rsidRPr="00651358" w:rsidRDefault="00651358" w:rsidP="00651358">
            <w:pPr>
              <w:pStyle w:val="Akapitzlist"/>
              <w:numPr>
                <w:ilvl w:val="0"/>
                <w:numId w:val="12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Kompetencje społeczne: efekty uczenia się opanowane na poziomie zadowalającym; student zaangażowany, prawidłowo współpracuje z zespołem i pacjentem, wymaga jedynie niewielkich wskazówek.</w:t>
            </w:r>
          </w:p>
        </w:tc>
      </w:tr>
      <w:tr w:rsidR="00651358" w:rsidRPr="0098741F" w14:paraId="7398493E" w14:textId="0D246D26" w:rsidTr="00F73EB4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auto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6B6ED" w14:textId="35C4BF63" w:rsidR="00651358" w:rsidRPr="00651358" w:rsidRDefault="00651358" w:rsidP="00651358">
            <w:pPr>
              <w:jc w:val="center"/>
              <w:rPr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5,0 (bardzo dobrą)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F1307" w14:textId="77777777" w:rsidR="00651358" w:rsidRPr="00651358" w:rsidRDefault="00651358" w:rsidP="00651358">
            <w:pPr>
              <w:pStyle w:val="NormalnyWeb"/>
              <w:numPr>
                <w:ilvl w:val="0"/>
                <w:numId w:val="14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90–99% maksymalnej liczby punktów.</w:t>
            </w:r>
          </w:p>
          <w:p w14:paraId="602B3752" w14:textId="77777777" w:rsidR="00651358" w:rsidRPr="00651358" w:rsidRDefault="00651358" w:rsidP="00651358">
            <w:pPr>
              <w:pStyle w:val="Akapitzlist"/>
              <w:numPr>
                <w:ilvl w:val="0"/>
                <w:numId w:val="13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wysokim; student samodzielny także w sytuacjach złożonych i problemowych; aktywność bardzo duża; w pracy zespołowej nie wymaga pomocy nawet w sytuacjach nowych i trudnych; samodzielnie poszukuje informacji, korzystając także z piśmiennictwa spoza listy podstawowej i uzupełniającej.</w:t>
            </w:r>
          </w:p>
          <w:p w14:paraId="497BF2D1" w14:textId="340FE0AE" w:rsidR="00651358" w:rsidRPr="00651358" w:rsidRDefault="00651358" w:rsidP="00651358">
            <w:pPr>
              <w:pStyle w:val="Akapitzlist"/>
              <w:numPr>
                <w:ilvl w:val="0"/>
                <w:numId w:val="13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Kompetencje społeczne: efekty uczenia się opanowane na poziomie wysokim; student w pełni zaangażowany, empatyczny, wykazuje dojrzałość w relacjach z pacjentem i zespołem.</w:t>
            </w:r>
          </w:p>
        </w:tc>
      </w:tr>
      <w:tr w:rsidR="00651358" w:rsidRPr="0098741F" w14:paraId="2D1FDE13" w14:textId="0074E0D6" w:rsidTr="00F73EB4">
        <w:trPr>
          <w:cantSplit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EC9F5" w14:textId="06387A3C" w:rsidR="00651358" w:rsidRPr="00651358" w:rsidRDefault="00651358" w:rsidP="00651358">
            <w:pPr>
              <w:jc w:val="center"/>
              <w:rPr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lastRenderedPageBreak/>
              <w:t>NA OCENĘ 6,0 (celującą)</w:t>
            </w:r>
          </w:p>
        </w:tc>
        <w:tc>
          <w:tcPr>
            <w:tcW w:w="6731" w:type="dxa"/>
            <w:gridSpan w:val="3"/>
            <w:tcBorders>
              <w:top w:val="single" w:sz="4" w:space="0" w:color="auto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610FC" w14:textId="77777777" w:rsidR="00651358" w:rsidRPr="00651358" w:rsidRDefault="00651358" w:rsidP="00651358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100% maksymalnej liczby punktów.</w:t>
            </w:r>
          </w:p>
          <w:p w14:paraId="2BA66EFE" w14:textId="77777777" w:rsidR="00651358" w:rsidRPr="00651358" w:rsidRDefault="00651358" w:rsidP="00651358">
            <w:pPr>
              <w:pStyle w:val="Akapitzlist"/>
              <w:numPr>
                <w:ilvl w:val="0"/>
                <w:numId w:val="15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student opanował efekty uczenia się na poziomie wykraczającym poza standard programowy; wykazuje się inicjatywą, kreatywnością, potrafi wprowadzać innowacyjne rozwiązania w opiece pielęgniarskiej; aktywnie uczestniczy w projektach dydaktycznych lub naukowych.</w:t>
            </w:r>
          </w:p>
          <w:p w14:paraId="1EE20F31" w14:textId="10C689F0" w:rsidR="00651358" w:rsidRPr="00651358" w:rsidRDefault="00651358" w:rsidP="00651358">
            <w:pPr>
              <w:pStyle w:val="Akapitzlist"/>
              <w:numPr>
                <w:ilvl w:val="0"/>
                <w:numId w:val="15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Kompetencje społeczne: wyróżniająca postawa wobec pacjenta, rodziny i zespołu; wysoka empatia, samodzielność i gotowość do pełnienia roli lidera w zespole terapeutycznym.</w:t>
            </w:r>
          </w:p>
        </w:tc>
        <w:bookmarkStart w:id="0" w:name="_GoBack"/>
        <w:bookmarkEnd w:id="0"/>
      </w:tr>
      <w:tr w:rsidR="00651358" w:rsidRPr="003D7426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651358" w:rsidRPr="0037612C" w:rsidRDefault="00651358" w:rsidP="00651358">
            <w:pPr>
              <w:jc w:val="center"/>
              <w:rPr>
                <w:rFonts w:ascii="Arial" w:hAnsi="Arial" w:cs="Arial"/>
                <w:b/>
                <w:color w:val="FF0000"/>
                <w:sz w:val="22"/>
                <w:lang w:val="pl-PL"/>
              </w:rPr>
            </w:pPr>
            <w:r w:rsidRPr="00A202CD">
              <w:rPr>
                <w:rFonts w:ascii="Arial" w:hAnsi="Arial" w:cs="Arial"/>
                <w:b/>
                <w:color w:val="FFFFFF" w:themeColor="background1"/>
                <w:sz w:val="22"/>
              </w:rPr>
              <w:t>LITERATURA OBOWIĄZKOWA</w:t>
            </w:r>
          </w:p>
        </w:tc>
      </w:tr>
      <w:tr w:rsidR="00651358" w:rsidRPr="0098741F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8F586" w14:textId="70451EEB" w:rsidR="00651358" w:rsidRPr="00202898" w:rsidRDefault="00651358" w:rsidP="00651358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sz w:val="18"/>
                <w:szCs w:val="18"/>
                <w:lang w:val="pl-PL"/>
              </w:rPr>
            </w:pPr>
            <w:r w:rsidRPr="00202898">
              <w:rPr>
                <w:sz w:val="18"/>
                <w:szCs w:val="18"/>
                <w:lang w:val="pl-PL"/>
              </w:rPr>
              <w:t xml:space="preserve">[1] </w:t>
            </w:r>
            <w:proofErr w:type="spellStart"/>
            <w:r w:rsidRPr="00202898">
              <w:rPr>
                <w:sz w:val="18"/>
                <w:szCs w:val="18"/>
                <w:lang w:val="pl-PL"/>
              </w:rPr>
              <w:t>Wieczorowska</w:t>
            </w:r>
            <w:proofErr w:type="spellEnd"/>
            <w:r w:rsidRPr="00202898">
              <w:rPr>
                <w:sz w:val="18"/>
                <w:szCs w:val="18"/>
                <w:lang w:val="pl-PL"/>
              </w:rPr>
              <w:t xml:space="preserve"> – </w:t>
            </w:r>
            <w:proofErr w:type="spellStart"/>
            <w:r w:rsidRPr="00202898">
              <w:rPr>
                <w:sz w:val="18"/>
                <w:szCs w:val="18"/>
                <w:lang w:val="pl-PL"/>
              </w:rPr>
              <w:t>Tobis</w:t>
            </w:r>
            <w:proofErr w:type="spellEnd"/>
            <w:r w:rsidRPr="00202898">
              <w:rPr>
                <w:sz w:val="18"/>
                <w:szCs w:val="18"/>
                <w:lang w:val="pl-PL"/>
              </w:rPr>
              <w:t xml:space="preserve"> Katarzyna, </w:t>
            </w:r>
            <w:proofErr w:type="spellStart"/>
            <w:r w:rsidRPr="00202898">
              <w:rPr>
                <w:sz w:val="18"/>
                <w:szCs w:val="18"/>
                <w:lang w:val="pl-PL"/>
              </w:rPr>
              <w:t>Talarska</w:t>
            </w:r>
            <w:proofErr w:type="spellEnd"/>
            <w:r w:rsidRPr="00202898">
              <w:rPr>
                <w:sz w:val="18"/>
                <w:szCs w:val="18"/>
                <w:lang w:val="pl-PL"/>
              </w:rPr>
              <w:t xml:space="preserve"> Dorota Geriatria i pielęgniarstwo geriatryczne. Wydawnictwo lekarskie PZWL, Warszawa, 2020.</w:t>
            </w:r>
          </w:p>
          <w:p w14:paraId="03EFED05" w14:textId="29725245" w:rsidR="00651358" w:rsidRPr="00202898" w:rsidRDefault="00651358" w:rsidP="00651358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sz w:val="18"/>
                <w:szCs w:val="18"/>
                <w:lang w:val="pl-PL"/>
              </w:rPr>
            </w:pPr>
            <w:r w:rsidRPr="00202898">
              <w:rPr>
                <w:sz w:val="18"/>
                <w:szCs w:val="18"/>
                <w:lang w:val="pl-PL"/>
              </w:rPr>
              <w:t>[2]</w:t>
            </w:r>
            <w:proofErr w:type="spellStart"/>
            <w:r w:rsidRPr="00202898">
              <w:rPr>
                <w:sz w:val="18"/>
                <w:szCs w:val="18"/>
                <w:lang w:val="pl-PL"/>
              </w:rPr>
              <w:t>Muszalik</w:t>
            </w:r>
            <w:proofErr w:type="spellEnd"/>
            <w:r w:rsidRPr="00202898">
              <w:rPr>
                <w:sz w:val="18"/>
                <w:szCs w:val="18"/>
                <w:lang w:val="pl-PL"/>
              </w:rPr>
              <w:t xml:space="preserve">  Marta Problemy pielęgniarstwa geriatrycznego. Wydawnictwo lekarskie PZWL, Warszawa, 2020.</w:t>
            </w:r>
          </w:p>
        </w:tc>
      </w:tr>
      <w:tr w:rsidR="00651358" w:rsidRPr="001543CD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651358" w:rsidRPr="00202898" w:rsidRDefault="00651358" w:rsidP="00651358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202898">
              <w:rPr>
                <w:b/>
                <w:color w:val="FFFFFF" w:themeColor="background1"/>
                <w:sz w:val="18"/>
                <w:szCs w:val="18"/>
              </w:rPr>
              <w:t>LITERATURA UZUPEŁNIAJĄCA</w:t>
            </w:r>
          </w:p>
        </w:tc>
      </w:tr>
      <w:tr w:rsidR="00651358" w:rsidRPr="008241C1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E2610" w14:textId="316556D4" w:rsidR="00651358" w:rsidRPr="00202898" w:rsidRDefault="00651358" w:rsidP="00651358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202898">
              <w:rPr>
                <w:sz w:val="18"/>
                <w:szCs w:val="18"/>
                <w:lang w:val="pl-PL"/>
              </w:rPr>
              <w:t>[1]</w:t>
            </w:r>
            <w:r w:rsidRPr="00202898">
              <w:rPr>
                <w:sz w:val="18"/>
                <w:szCs w:val="18"/>
              </w:rPr>
              <w:t xml:space="preserve"> </w:t>
            </w:r>
            <w:proofErr w:type="spellStart"/>
            <w:r w:rsidRPr="00202898">
              <w:rPr>
                <w:sz w:val="18"/>
                <w:szCs w:val="18"/>
                <w:lang w:val="pl-PL"/>
              </w:rPr>
              <w:t>Szwałkiewicz</w:t>
            </w:r>
            <w:proofErr w:type="spellEnd"/>
            <w:r w:rsidRPr="00202898">
              <w:rPr>
                <w:sz w:val="18"/>
                <w:szCs w:val="18"/>
                <w:lang w:val="pl-PL"/>
              </w:rPr>
              <w:t xml:space="preserve"> Elżbieta, </w:t>
            </w:r>
            <w:proofErr w:type="spellStart"/>
            <w:r w:rsidRPr="00202898">
              <w:rPr>
                <w:sz w:val="18"/>
                <w:szCs w:val="18"/>
                <w:lang w:val="pl-PL"/>
              </w:rPr>
              <w:t>Talarska</w:t>
            </w:r>
            <w:proofErr w:type="spellEnd"/>
            <w:r w:rsidRPr="00202898">
              <w:rPr>
                <w:sz w:val="18"/>
                <w:szCs w:val="18"/>
                <w:lang w:val="pl-PL"/>
              </w:rPr>
              <w:t xml:space="preserve"> Dorota, </w:t>
            </w:r>
            <w:proofErr w:type="spellStart"/>
            <w:r w:rsidRPr="00202898">
              <w:rPr>
                <w:sz w:val="18"/>
                <w:szCs w:val="18"/>
                <w:lang w:val="pl-PL"/>
              </w:rPr>
              <w:t>Wieczorowska</w:t>
            </w:r>
            <w:proofErr w:type="spellEnd"/>
            <w:r w:rsidRPr="00202898">
              <w:rPr>
                <w:sz w:val="18"/>
                <w:szCs w:val="18"/>
                <w:lang w:val="pl-PL"/>
              </w:rPr>
              <w:t xml:space="preserve"> – </w:t>
            </w:r>
            <w:proofErr w:type="spellStart"/>
            <w:r w:rsidRPr="00202898">
              <w:rPr>
                <w:sz w:val="18"/>
                <w:szCs w:val="18"/>
                <w:lang w:val="pl-PL"/>
              </w:rPr>
              <w:t>Tobis</w:t>
            </w:r>
            <w:proofErr w:type="spellEnd"/>
            <w:r w:rsidRPr="00202898">
              <w:rPr>
                <w:sz w:val="18"/>
                <w:szCs w:val="18"/>
                <w:lang w:val="pl-PL"/>
              </w:rPr>
              <w:t xml:space="preserve"> Katarzyna Opieka nad osobami przewlekle chorymi w wieku podeszły i niesamodzielnymi. Wydawnictwo lekarskie PZWL, Warszawa, 2020.</w:t>
            </w: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C111B" w14:textId="77777777" w:rsidR="00AD1F77" w:rsidRDefault="00AD1F77" w:rsidP="003D4ABA">
      <w:r>
        <w:separator/>
      </w:r>
    </w:p>
  </w:endnote>
  <w:endnote w:type="continuationSeparator" w:id="0">
    <w:p w14:paraId="77B24F93" w14:textId="77777777" w:rsidR="00AD1F77" w:rsidRDefault="00AD1F77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368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1281C8" w14:textId="33D7DB87" w:rsidR="00505DEC" w:rsidRDefault="00505DEC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651358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9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651358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10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505DEC" w:rsidRPr="0099074A" w:rsidRDefault="00505DEC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ABAF8" w14:textId="77777777" w:rsidR="00AD1F77" w:rsidRDefault="00AD1F77" w:rsidP="003D4ABA">
      <w:r>
        <w:separator/>
      </w:r>
    </w:p>
  </w:footnote>
  <w:footnote w:type="continuationSeparator" w:id="0">
    <w:p w14:paraId="211F0F32" w14:textId="77777777" w:rsidR="00AD1F77" w:rsidRDefault="00AD1F77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5066"/>
    <w:multiLevelType w:val="hybridMultilevel"/>
    <w:tmpl w:val="43603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17B10"/>
    <w:multiLevelType w:val="hybridMultilevel"/>
    <w:tmpl w:val="E4E26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F7C72"/>
    <w:multiLevelType w:val="hybridMultilevel"/>
    <w:tmpl w:val="FA8E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060FE"/>
    <w:multiLevelType w:val="hybridMultilevel"/>
    <w:tmpl w:val="809A0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F544A"/>
    <w:multiLevelType w:val="hybridMultilevel"/>
    <w:tmpl w:val="E260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B2B50"/>
    <w:multiLevelType w:val="hybridMultilevel"/>
    <w:tmpl w:val="A5E4C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E3CC9"/>
    <w:multiLevelType w:val="hybridMultilevel"/>
    <w:tmpl w:val="3F2C0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03AF5"/>
    <w:multiLevelType w:val="hybridMultilevel"/>
    <w:tmpl w:val="1ABA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40E31"/>
    <w:multiLevelType w:val="hybridMultilevel"/>
    <w:tmpl w:val="42229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10"/>
  </w:num>
  <w:num w:numId="11">
    <w:abstractNumId w:val="4"/>
  </w:num>
  <w:num w:numId="12">
    <w:abstractNumId w:val="13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01A1"/>
    <w:rsid w:val="00001CBA"/>
    <w:rsid w:val="00011E5F"/>
    <w:rsid w:val="0001318A"/>
    <w:rsid w:val="00014591"/>
    <w:rsid w:val="000203B9"/>
    <w:rsid w:val="000274FC"/>
    <w:rsid w:val="000347D8"/>
    <w:rsid w:val="0004228E"/>
    <w:rsid w:val="0004274F"/>
    <w:rsid w:val="000432BD"/>
    <w:rsid w:val="00047C6E"/>
    <w:rsid w:val="0005395C"/>
    <w:rsid w:val="000562FC"/>
    <w:rsid w:val="00056DB2"/>
    <w:rsid w:val="0005726A"/>
    <w:rsid w:val="0006393C"/>
    <w:rsid w:val="00065DE9"/>
    <w:rsid w:val="00070142"/>
    <w:rsid w:val="00070346"/>
    <w:rsid w:val="00084DDC"/>
    <w:rsid w:val="00084F62"/>
    <w:rsid w:val="00086154"/>
    <w:rsid w:val="000911B0"/>
    <w:rsid w:val="00093DBF"/>
    <w:rsid w:val="000B2049"/>
    <w:rsid w:val="000B25BB"/>
    <w:rsid w:val="000B5B13"/>
    <w:rsid w:val="000D1CE6"/>
    <w:rsid w:val="000E454E"/>
    <w:rsid w:val="000F12EB"/>
    <w:rsid w:val="000F4984"/>
    <w:rsid w:val="000F78E9"/>
    <w:rsid w:val="00103793"/>
    <w:rsid w:val="00104CD6"/>
    <w:rsid w:val="00107E2D"/>
    <w:rsid w:val="00115168"/>
    <w:rsid w:val="00123359"/>
    <w:rsid w:val="00147012"/>
    <w:rsid w:val="00153C80"/>
    <w:rsid w:val="001543CD"/>
    <w:rsid w:val="0015535F"/>
    <w:rsid w:val="00155CF0"/>
    <w:rsid w:val="00160E9A"/>
    <w:rsid w:val="00184B1B"/>
    <w:rsid w:val="001A42DE"/>
    <w:rsid w:val="001A57AD"/>
    <w:rsid w:val="001A6515"/>
    <w:rsid w:val="001B2A15"/>
    <w:rsid w:val="001B5037"/>
    <w:rsid w:val="001C7ABF"/>
    <w:rsid w:val="001E5434"/>
    <w:rsid w:val="001E56EE"/>
    <w:rsid w:val="001F7E03"/>
    <w:rsid w:val="00200C26"/>
    <w:rsid w:val="00202898"/>
    <w:rsid w:val="00207DF8"/>
    <w:rsid w:val="002122DB"/>
    <w:rsid w:val="00213901"/>
    <w:rsid w:val="00217C99"/>
    <w:rsid w:val="00230F1C"/>
    <w:rsid w:val="002339A3"/>
    <w:rsid w:val="002418B5"/>
    <w:rsid w:val="002455F9"/>
    <w:rsid w:val="00247685"/>
    <w:rsid w:val="00247966"/>
    <w:rsid w:val="002613D7"/>
    <w:rsid w:val="00261477"/>
    <w:rsid w:val="0026664A"/>
    <w:rsid w:val="0027212E"/>
    <w:rsid w:val="0027273A"/>
    <w:rsid w:val="002740F2"/>
    <w:rsid w:val="00275430"/>
    <w:rsid w:val="00276A88"/>
    <w:rsid w:val="0028076B"/>
    <w:rsid w:val="00282691"/>
    <w:rsid w:val="00292F8F"/>
    <w:rsid w:val="00295D3C"/>
    <w:rsid w:val="00296C1B"/>
    <w:rsid w:val="002B5300"/>
    <w:rsid w:val="002C5BF2"/>
    <w:rsid w:val="002D4984"/>
    <w:rsid w:val="002E1C35"/>
    <w:rsid w:val="002E609E"/>
    <w:rsid w:val="002E7C33"/>
    <w:rsid w:val="003008B9"/>
    <w:rsid w:val="00304F75"/>
    <w:rsid w:val="00312DCB"/>
    <w:rsid w:val="00312F37"/>
    <w:rsid w:val="0032330B"/>
    <w:rsid w:val="00323DF2"/>
    <w:rsid w:val="003256D8"/>
    <w:rsid w:val="00332369"/>
    <w:rsid w:val="0034137E"/>
    <w:rsid w:val="003449B7"/>
    <w:rsid w:val="00346358"/>
    <w:rsid w:val="00347BBC"/>
    <w:rsid w:val="00351A6B"/>
    <w:rsid w:val="00352866"/>
    <w:rsid w:val="00353B29"/>
    <w:rsid w:val="00372D09"/>
    <w:rsid w:val="003751C6"/>
    <w:rsid w:val="0037612C"/>
    <w:rsid w:val="003769E8"/>
    <w:rsid w:val="0037742F"/>
    <w:rsid w:val="0038218C"/>
    <w:rsid w:val="0038461F"/>
    <w:rsid w:val="00393A3F"/>
    <w:rsid w:val="003A5A97"/>
    <w:rsid w:val="003B196C"/>
    <w:rsid w:val="003C32CD"/>
    <w:rsid w:val="003C34B9"/>
    <w:rsid w:val="003C53E7"/>
    <w:rsid w:val="003C61A2"/>
    <w:rsid w:val="003C7E62"/>
    <w:rsid w:val="003D0FF9"/>
    <w:rsid w:val="003D4996"/>
    <w:rsid w:val="003D4ABA"/>
    <w:rsid w:val="003D5AC3"/>
    <w:rsid w:val="003D7426"/>
    <w:rsid w:val="003F4E4B"/>
    <w:rsid w:val="00401E7A"/>
    <w:rsid w:val="004103FB"/>
    <w:rsid w:val="004135E4"/>
    <w:rsid w:val="00413749"/>
    <w:rsid w:val="00421F0C"/>
    <w:rsid w:val="004224F5"/>
    <w:rsid w:val="004225C2"/>
    <w:rsid w:val="004235BD"/>
    <w:rsid w:val="00426EA8"/>
    <w:rsid w:val="00427AC3"/>
    <w:rsid w:val="00427B9D"/>
    <w:rsid w:val="004472DD"/>
    <w:rsid w:val="00453B32"/>
    <w:rsid w:val="00463481"/>
    <w:rsid w:val="00465111"/>
    <w:rsid w:val="00465932"/>
    <w:rsid w:val="0047613C"/>
    <w:rsid w:val="004804CE"/>
    <w:rsid w:val="00483354"/>
    <w:rsid w:val="004A20E0"/>
    <w:rsid w:val="004A228C"/>
    <w:rsid w:val="004A349F"/>
    <w:rsid w:val="004B2B10"/>
    <w:rsid w:val="004B5BF3"/>
    <w:rsid w:val="004C0337"/>
    <w:rsid w:val="004C6F13"/>
    <w:rsid w:val="004D0896"/>
    <w:rsid w:val="004D6A63"/>
    <w:rsid w:val="004E0645"/>
    <w:rsid w:val="004F52A0"/>
    <w:rsid w:val="004F59CD"/>
    <w:rsid w:val="004F71DF"/>
    <w:rsid w:val="004F7D04"/>
    <w:rsid w:val="00505DEC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5323E"/>
    <w:rsid w:val="005568E9"/>
    <w:rsid w:val="00557429"/>
    <w:rsid w:val="00562022"/>
    <w:rsid w:val="0056623F"/>
    <w:rsid w:val="00566334"/>
    <w:rsid w:val="00572493"/>
    <w:rsid w:val="00573F43"/>
    <w:rsid w:val="0058344D"/>
    <w:rsid w:val="00596A92"/>
    <w:rsid w:val="005971B7"/>
    <w:rsid w:val="005A141C"/>
    <w:rsid w:val="005A631D"/>
    <w:rsid w:val="005C2071"/>
    <w:rsid w:val="005C2B29"/>
    <w:rsid w:val="005C5DE4"/>
    <w:rsid w:val="005E2D19"/>
    <w:rsid w:val="005E4F62"/>
    <w:rsid w:val="005E52E2"/>
    <w:rsid w:val="00606D4C"/>
    <w:rsid w:val="00615B58"/>
    <w:rsid w:val="00617A66"/>
    <w:rsid w:val="00622F51"/>
    <w:rsid w:val="00651358"/>
    <w:rsid w:val="006516D2"/>
    <w:rsid w:val="00654B9E"/>
    <w:rsid w:val="006556A4"/>
    <w:rsid w:val="00667DF1"/>
    <w:rsid w:val="00671F9D"/>
    <w:rsid w:val="0067273B"/>
    <w:rsid w:val="006804EA"/>
    <w:rsid w:val="006B2A90"/>
    <w:rsid w:val="006B5AF4"/>
    <w:rsid w:val="006C1256"/>
    <w:rsid w:val="006C385A"/>
    <w:rsid w:val="006D0EE3"/>
    <w:rsid w:val="006D4270"/>
    <w:rsid w:val="006D43E2"/>
    <w:rsid w:val="006E1844"/>
    <w:rsid w:val="006E3349"/>
    <w:rsid w:val="006E50C5"/>
    <w:rsid w:val="006F03C8"/>
    <w:rsid w:val="0072233E"/>
    <w:rsid w:val="00723E2D"/>
    <w:rsid w:val="00726A65"/>
    <w:rsid w:val="00734D4E"/>
    <w:rsid w:val="0073531E"/>
    <w:rsid w:val="00737C72"/>
    <w:rsid w:val="00741F2D"/>
    <w:rsid w:val="007437C1"/>
    <w:rsid w:val="007542C9"/>
    <w:rsid w:val="007545FF"/>
    <w:rsid w:val="00755846"/>
    <w:rsid w:val="007616E7"/>
    <w:rsid w:val="007651BD"/>
    <w:rsid w:val="00783687"/>
    <w:rsid w:val="007842D3"/>
    <w:rsid w:val="0078712C"/>
    <w:rsid w:val="00793A88"/>
    <w:rsid w:val="007A4074"/>
    <w:rsid w:val="007B0A75"/>
    <w:rsid w:val="007B2BCC"/>
    <w:rsid w:val="007C6569"/>
    <w:rsid w:val="007E2CC2"/>
    <w:rsid w:val="007E3854"/>
    <w:rsid w:val="007F16DD"/>
    <w:rsid w:val="007F47F9"/>
    <w:rsid w:val="007F5032"/>
    <w:rsid w:val="007F6F66"/>
    <w:rsid w:val="008004E1"/>
    <w:rsid w:val="00802C71"/>
    <w:rsid w:val="008078AD"/>
    <w:rsid w:val="008119DB"/>
    <w:rsid w:val="008204DA"/>
    <w:rsid w:val="00821107"/>
    <w:rsid w:val="008241C1"/>
    <w:rsid w:val="0083499E"/>
    <w:rsid w:val="008427C0"/>
    <w:rsid w:val="0084341B"/>
    <w:rsid w:val="00845F96"/>
    <w:rsid w:val="00856168"/>
    <w:rsid w:val="00864695"/>
    <w:rsid w:val="00864734"/>
    <w:rsid w:val="00865B7A"/>
    <w:rsid w:val="00865BD3"/>
    <w:rsid w:val="00886B62"/>
    <w:rsid w:val="00892D07"/>
    <w:rsid w:val="008B34B4"/>
    <w:rsid w:val="008C076A"/>
    <w:rsid w:val="008C66DD"/>
    <w:rsid w:val="008E046A"/>
    <w:rsid w:val="008F7953"/>
    <w:rsid w:val="00907BA8"/>
    <w:rsid w:val="00916817"/>
    <w:rsid w:val="00924648"/>
    <w:rsid w:val="00925C2B"/>
    <w:rsid w:val="00943502"/>
    <w:rsid w:val="00960310"/>
    <w:rsid w:val="00984B04"/>
    <w:rsid w:val="0098741F"/>
    <w:rsid w:val="0099049E"/>
    <w:rsid w:val="0099074A"/>
    <w:rsid w:val="009908DA"/>
    <w:rsid w:val="00990BB0"/>
    <w:rsid w:val="009A7B9A"/>
    <w:rsid w:val="009C072C"/>
    <w:rsid w:val="009C2B7A"/>
    <w:rsid w:val="009C37E6"/>
    <w:rsid w:val="009C5C31"/>
    <w:rsid w:val="009D0E77"/>
    <w:rsid w:val="009D1B16"/>
    <w:rsid w:val="009D7CED"/>
    <w:rsid w:val="009E3963"/>
    <w:rsid w:val="009E4A11"/>
    <w:rsid w:val="009E6A9B"/>
    <w:rsid w:val="009F209A"/>
    <w:rsid w:val="00A020E9"/>
    <w:rsid w:val="00A07BAA"/>
    <w:rsid w:val="00A202CD"/>
    <w:rsid w:val="00A227DF"/>
    <w:rsid w:val="00A2580C"/>
    <w:rsid w:val="00A27F9F"/>
    <w:rsid w:val="00A37044"/>
    <w:rsid w:val="00A4385D"/>
    <w:rsid w:val="00A450FD"/>
    <w:rsid w:val="00A47475"/>
    <w:rsid w:val="00A5119F"/>
    <w:rsid w:val="00A538AD"/>
    <w:rsid w:val="00A637B7"/>
    <w:rsid w:val="00A65B2F"/>
    <w:rsid w:val="00A72BBB"/>
    <w:rsid w:val="00A73E39"/>
    <w:rsid w:val="00A73FAB"/>
    <w:rsid w:val="00A74E19"/>
    <w:rsid w:val="00A82430"/>
    <w:rsid w:val="00A82AA5"/>
    <w:rsid w:val="00A82AE1"/>
    <w:rsid w:val="00A82BE0"/>
    <w:rsid w:val="00A84894"/>
    <w:rsid w:val="00A91372"/>
    <w:rsid w:val="00A96418"/>
    <w:rsid w:val="00AA1364"/>
    <w:rsid w:val="00AA22B1"/>
    <w:rsid w:val="00AB2285"/>
    <w:rsid w:val="00AB3771"/>
    <w:rsid w:val="00AB66CC"/>
    <w:rsid w:val="00AC05A5"/>
    <w:rsid w:val="00AC6743"/>
    <w:rsid w:val="00AC70DB"/>
    <w:rsid w:val="00AC7C4A"/>
    <w:rsid w:val="00AD1F77"/>
    <w:rsid w:val="00AD2094"/>
    <w:rsid w:val="00AD2101"/>
    <w:rsid w:val="00AD3F9F"/>
    <w:rsid w:val="00AD7F0E"/>
    <w:rsid w:val="00AE25F1"/>
    <w:rsid w:val="00AF4B2F"/>
    <w:rsid w:val="00B1355A"/>
    <w:rsid w:val="00B22CC9"/>
    <w:rsid w:val="00B25039"/>
    <w:rsid w:val="00B31083"/>
    <w:rsid w:val="00B316C7"/>
    <w:rsid w:val="00B33220"/>
    <w:rsid w:val="00B40A08"/>
    <w:rsid w:val="00B40D84"/>
    <w:rsid w:val="00B4781C"/>
    <w:rsid w:val="00B47C32"/>
    <w:rsid w:val="00B55E7D"/>
    <w:rsid w:val="00B6149A"/>
    <w:rsid w:val="00B625A3"/>
    <w:rsid w:val="00B65469"/>
    <w:rsid w:val="00B72623"/>
    <w:rsid w:val="00B75143"/>
    <w:rsid w:val="00B7710C"/>
    <w:rsid w:val="00B77F85"/>
    <w:rsid w:val="00B90283"/>
    <w:rsid w:val="00B915E0"/>
    <w:rsid w:val="00B91B77"/>
    <w:rsid w:val="00BA0CF6"/>
    <w:rsid w:val="00BB29BF"/>
    <w:rsid w:val="00BB6084"/>
    <w:rsid w:val="00BB72A9"/>
    <w:rsid w:val="00BC1007"/>
    <w:rsid w:val="00BD585E"/>
    <w:rsid w:val="00BE0897"/>
    <w:rsid w:val="00C066D4"/>
    <w:rsid w:val="00C07633"/>
    <w:rsid w:val="00C2548D"/>
    <w:rsid w:val="00C274A7"/>
    <w:rsid w:val="00C30DEE"/>
    <w:rsid w:val="00C3342E"/>
    <w:rsid w:val="00C41E7C"/>
    <w:rsid w:val="00C47ED1"/>
    <w:rsid w:val="00C50830"/>
    <w:rsid w:val="00C51EBF"/>
    <w:rsid w:val="00C611B5"/>
    <w:rsid w:val="00C62287"/>
    <w:rsid w:val="00C62BEC"/>
    <w:rsid w:val="00C64C4F"/>
    <w:rsid w:val="00C6601C"/>
    <w:rsid w:val="00C72388"/>
    <w:rsid w:val="00C76EEE"/>
    <w:rsid w:val="00C845D5"/>
    <w:rsid w:val="00C87123"/>
    <w:rsid w:val="00C91532"/>
    <w:rsid w:val="00C979E6"/>
    <w:rsid w:val="00CA7FC8"/>
    <w:rsid w:val="00CB02D6"/>
    <w:rsid w:val="00CC046F"/>
    <w:rsid w:val="00CD7B17"/>
    <w:rsid w:val="00CE74E8"/>
    <w:rsid w:val="00D00C91"/>
    <w:rsid w:val="00D02BC7"/>
    <w:rsid w:val="00D0316F"/>
    <w:rsid w:val="00D11CE4"/>
    <w:rsid w:val="00D1256E"/>
    <w:rsid w:val="00D1294A"/>
    <w:rsid w:val="00D15A16"/>
    <w:rsid w:val="00D16D14"/>
    <w:rsid w:val="00D170FD"/>
    <w:rsid w:val="00D24619"/>
    <w:rsid w:val="00D43495"/>
    <w:rsid w:val="00D43546"/>
    <w:rsid w:val="00D534D9"/>
    <w:rsid w:val="00D563A0"/>
    <w:rsid w:val="00D66638"/>
    <w:rsid w:val="00D739FF"/>
    <w:rsid w:val="00D769B1"/>
    <w:rsid w:val="00D80702"/>
    <w:rsid w:val="00D848DA"/>
    <w:rsid w:val="00D926E6"/>
    <w:rsid w:val="00DA6540"/>
    <w:rsid w:val="00DB48D2"/>
    <w:rsid w:val="00DC509A"/>
    <w:rsid w:val="00DD0704"/>
    <w:rsid w:val="00DF16EF"/>
    <w:rsid w:val="00DF5D7B"/>
    <w:rsid w:val="00E00AFD"/>
    <w:rsid w:val="00E14B43"/>
    <w:rsid w:val="00E25B3F"/>
    <w:rsid w:val="00E306FF"/>
    <w:rsid w:val="00E3236E"/>
    <w:rsid w:val="00E32F2D"/>
    <w:rsid w:val="00E36011"/>
    <w:rsid w:val="00E37061"/>
    <w:rsid w:val="00E425F3"/>
    <w:rsid w:val="00E448F5"/>
    <w:rsid w:val="00E526C4"/>
    <w:rsid w:val="00E629BF"/>
    <w:rsid w:val="00E77277"/>
    <w:rsid w:val="00E87E12"/>
    <w:rsid w:val="00E93F5F"/>
    <w:rsid w:val="00EA251B"/>
    <w:rsid w:val="00EC2086"/>
    <w:rsid w:val="00EC344B"/>
    <w:rsid w:val="00EC7749"/>
    <w:rsid w:val="00EE083F"/>
    <w:rsid w:val="00EE2057"/>
    <w:rsid w:val="00EF09A9"/>
    <w:rsid w:val="00EF7BE9"/>
    <w:rsid w:val="00F07041"/>
    <w:rsid w:val="00F16C85"/>
    <w:rsid w:val="00F2150E"/>
    <w:rsid w:val="00F218BE"/>
    <w:rsid w:val="00F26356"/>
    <w:rsid w:val="00F264B0"/>
    <w:rsid w:val="00F31BD3"/>
    <w:rsid w:val="00F36B9C"/>
    <w:rsid w:val="00F42471"/>
    <w:rsid w:val="00F51CDA"/>
    <w:rsid w:val="00F55068"/>
    <w:rsid w:val="00F61284"/>
    <w:rsid w:val="00F67310"/>
    <w:rsid w:val="00F67B15"/>
    <w:rsid w:val="00F71067"/>
    <w:rsid w:val="00F8218B"/>
    <w:rsid w:val="00F83347"/>
    <w:rsid w:val="00F87D66"/>
    <w:rsid w:val="00F960CC"/>
    <w:rsid w:val="00FA7F58"/>
    <w:rsid w:val="00FC449C"/>
    <w:rsid w:val="00FC5B3E"/>
    <w:rsid w:val="00FC6AE1"/>
    <w:rsid w:val="00FD0755"/>
    <w:rsid w:val="00FD25C3"/>
    <w:rsid w:val="00FE48B3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uiPriority w:val="99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C4845D-F305-4937-8841-E5666FB7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2882</Words>
  <Characters>17296</Characters>
  <Application>Microsoft Office Word</Application>
  <DocSecurity>0</DocSecurity>
  <Lines>144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20138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User</cp:lastModifiedBy>
  <cp:revision>4</cp:revision>
  <cp:lastPrinted>2025-09-16T08:07:00Z</cp:lastPrinted>
  <dcterms:created xsi:type="dcterms:W3CDTF">2025-12-04T19:56:00Z</dcterms:created>
  <dcterms:modified xsi:type="dcterms:W3CDTF">2025-12-06T18:34:00Z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